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E5E" w:rsidRPr="00A761C4" w:rsidRDefault="007443B4" w:rsidP="00F60E5E">
      <w:pPr>
        <w:pStyle w:val="Geenafstand1"/>
        <w:tabs>
          <w:tab w:val="left" w:pos="567"/>
          <w:tab w:val="left" w:pos="3261"/>
          <w:tab w:val="left" w:pos="4820"/>
          <w:tab w:val="left" w:pos="5103"/>
        </w:tabs>
        <w:rPr>
          <w:rFonts w:ascii="Verdana" w:hAnsi="Verdana"/>
          <w:sz w:val="24"/>
          <w:szCs w:val="24"/>
        </w:rPr>
      </w:pPr>
      <w:r>
        <w:rPr>
          <w:rFonts w:ascii="Verdana" w:hAnsi="Verdana"/>
          <w:b/>
        </w:rPr>
        <w:t xml:space="preserve"> </w:t>
      </w:r>
      <w:r w:rsidR="007B2DC0">
        <w:rPr>
          <w:rFonts w:ascii="Verdana" w:hAnsi="Verdana"/>
          <w:noProof/>
        </w:rPr>
        <w:drawing>
          <wp:inline distT="0" distB="0" distL="0" distR="0" wp14:anchorId="6B4ED900" wp14:editId="4AE7D414">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sidR="00F45EEF" w:rsidRPr="00A761C4">
        <w:rPr>
          <w:rFonts w:ascii="Verdana" w:hAnsi="Verdana"/>
          <w:b/>
        </w:rPr>
        <w:t xml:space="preserve">    </w:t>
      </w:r>
      <w:r w:rsidR="00F60E5E" w:rsidRPr="00A761C4">
        <w:rPr>
          <w:rFonts w:ascii="Verdana" w:hAnsi="Verdana"/>
          <w:b/>
          <w:sz w:val="24"/>
          <w:szCs w:val="24"/>
        </w:rPr>
        <w:t>Wmo adviesraad Molenwaard</w:t>
      </w:r>
    </w:p>
    <w:p w:rsidR="00F60E5E" w:rsidRPr="00F60E5E" w:rsidRDefault="00F60E5E" w:rsidP="00C47C29">
      <w:pPr>
        <w:pStyle w:val="Geenafstand1"/>
        <w:tabs>
          <w:tab w:val="left" w:pos="567"/>
          <w:tab w:val="left" w:pos="3261"/>
          <w:tab w:val="left" w:pos="4820"/>
          <w:tab w:val="left" w:pos="5103"/>
        </w:tabs>
        <w:rPr>
          <w:rFonts w:ascii="Verdana" w:hAnsi="Verdana"/>
        </w:rPr>
      </w:pPr>
    </w:p>
    <w:p w:rsidR="00F60E5E" w:rsidRPr="00F60E5E" w:rsidRDefault="00F60E5E" w:rsidP="00C47C29">
      <w:pPr>
        <w:pStyle w:val="Geenafstand1"/>
        <w:tabs>
          <w:tab w:val="left" w:pos="567"/>
          <w:tab w:val="left" w:pos="3261"/>
          <w:tab w:val="left" w:pos="4820"/>
          <w:tab w:val="left" w:pos="5103"/>
        </w:tabs>
        <w:rPr>
          <w:rFonts w:ascii="Verdana" w:hAnsi="Verdana"/>
        </w:rPr>
      </w:pPr>
    </w:p>
    <w:p w:rsidR="00F45EEF" w:rsidRDefault="00F60E5E" w:rsidP="00C47C29">
      <w:pPr>
        <w:pStyle w:val="Geenafstand1"/>
        <w:tabs>
          <w:tab w:val="left" w:pos="567"/>
          <w:tab w:val="left" w:pos="3261"/>
          <w:tab w:val="left" w:pos="4820"/>
          <w:tab w:val="left" w:pos="5103"/>
        </w:tabs>
        <w:rPr>
          <w:rFonts w:ascii="Verdana" w:hAnsi="Verdana"/>
        </w:rPr>
      </w:pPr>
      <w:r>
        <w:rPr>
          <w:rFonts w:ascii="Verdana" w:hAnsi="Verdana"/>
          <w:b/>
        </w:rPr>
        <w:tab/>
      </w:r>
      <w:r>
        <w:rPr>
          <w:rFonts w:ascii="Verdana" w:hAnsi="Verdana"/>
          <w:b/>
        </w:rPr>
        <w:tab/>
      </w:r>
      <w:r w:rsidR="00F45EEF" w:rsidRPr="00B56CFD">
        <w:rPr>
          <w:rFonts w:ascii="Verdana" w:hAnsi="Verdana"/>
        </w:rPr>
        <w:t>Secretariaat</w:t>
      </w:r>
      <w:r w:rsidR="00F45EEF" w:rsidRPr="00A761C4">
        <w:rPr>
          <w:rFonts w:ascii="Verdana" w:hAnsi="Verdana"/>
          <w:b/>
        </w:rPr>
        <w:t>:</w:t>
      </w:r>
      <w:r w:rsidR="000464CA">
        <w:rPr>
          <w:rFonts w:ascii="Verdana" w:hAnsi="Verdana"/>
          <w:b/>
        </w:rPr>
        <w:t xml:space="preserve"> </w:t>
      </w:r>
      <w:r w:rsidR="00B56CFD">
        <w:rPr>
          <w:rFonts w:ascii="Verdana" w:hAnsi="Verdana"/>
          <w:b/>
        </w:rPr>
        <w:tab/>
      </w:r>
      <w:r w:rsidR="000464CA" w:rsidRPr="00B56CFD">
        <w:rPr>
          <w:rFonts w:ascii="Verdana" w:hAnsi="Verdana"/>
          <w:b/>
        </w:rPr>
        <w:t>Ria Verheij</w:t>
      </w:r>
      <w:r w:rsidR="000464CA">
        <w:rPr>
          <w:rFonts w:ascii="Verdana" w:hAnsi="Verdana"/>
        </w:rPr>
        <w:t xml:space="preserve"> (inhoudelijk)</w:t>
      </w:r>
    </w:p>
    <w:p w:rsidR="000464CA" w:rsidRPr="009F427A" w:rsidRDefault="000464CA" w:rsidP="00C47C29">
      <w:pPr>
        <w:pStyle w:val="Geenafstand1"/>
        <w:tabs>
          <w:tab w:val="left" w:pos="567"/>
          <w:tab w:val="left" w:pos="3686"/>
          <w:tab w:val="left" w:pos="4820"/>
          <w:tab w:val="left" w:pos="5103"/>
          <w:tab w:val="left" w:pos="5220"/>
        </w:tabs>
        <w:rPr>
          <w:rFonts w:ascii="Verdana" w:hAnsi="Verdana"/>
          <w:lang w:val="de-DE"/>
        </w:rPr>
      </w:pPr>
      <w:r>
        <w:rPr>
          <w:rFonts w:ascii="Verdana" w:hAnsi="Verdana"/>
        </w:rPr>
        <w:tab/>
      </w:r>
      <w:r>
        <w:rPr>
          <w:rFonts w:ascii="Verdana" w:hAnsi="Verdana"/>
        </w:rPr>
        <w:tab/>
      </w:r>
      <w:r>
        <w:rPr>
          <w:rFonts w:ascii="Verdana" w:hAnsi="Verdana"/>
        </w:rPr>
        <w:tab/>
      </w:r>
      <w:r w:rsidR="00C47C29">
        <w:rPr>
          <w:rFonts w:ascii="Verdana" w:hAnsi="Verdana"/>
        </w:rPr>
        <w:tab/>
      </w:r>
      <w:r w:rsidRPr="009F427A">
        <w:rPr>
          <w:rFonts w:ascii="Verdana" w:hAnsi="Verdana"/>
          <w:b/>
          <w:lang w:val="de-DE"/>
        </w:rPr>
        <w:t>T</w:t>
      </w:r>
      <w:r w:rsidRPr="009F427A">
        <w:rPr>
          <w:rFonts w:ascii="Verdana" w:hAnsi="Verdana"/>
          <w:lang w:val="de-DE"/>
        </w:rPr>
        <w:t>:</w:t>
      </w:r>
      <w:r w:rsidR="00BF74C0" w:rsidRPr="009F427A">
        <w:rPr>
          <w:rFonts w:ascii="Verdana" w:hAnsi="Verdana"/>
          <w:lang w:val="de-DE"/>
        </w:rPr>
        <w:t xml:space="preserve"> (0184) 66 26 67</w:t>
      </w:r>
    </w:p>
    <w:p w:rsidR="000464CA" w:rsidRPr="009F427A" w:rsidRDefault="000464CA" w:rsidP="00C47C29">
      <w:pPr>
        <w:pStyle w:val="Geenafstand1"/>
        <w:tabs>
          <w:tab w:val="left" w:pos="567"/>
          <w:tab w:val="left" w:pos="3686"/>
          <w:tab w:val="left" w:pos="4820"/>
          <w:tab w:val="left" w:pos="5103"/>
          <w:tab w:val="left" w:pos="5220"/>
        </w:tabs>
        <w:rPr>
          <w:rFonts w:ascii="Verdana" w:hAnsi="Verdana"/>
          <w:lang w:val="de-DE"/>
        </w:rPr>
      </w:pPr>
      <w:r w:rsidRPr="009F427A">
        <w:rPr>
          <w:rFonts w:ascii="Verdana" w:hAnsi="Verdana"/>
          <w:lang w:val="de-DE"/>
        </w:rPr>
        <w:tab/>
      </w:r>
      <w:r w:rsidRPr="009F427A">
        <w:rPr>
          <w:rFonts w:ascii="Verdana" w:hAnsi="Verdana"/>
          <w:lang w:val="de-DE"/>
        </w:rPr>
        <w:tab/>
      </w:r>
      <w:r w:rsidRPr="009F427A">
        <w:rPr>
          <w:rFonts w:ascii="Verdana" w:hAnsi="Verdana"/>
          <w:lang w:val="de-DE"/>
        </w:rPr>
        <w:tab/>
      </w:r>
      <w:r w:rsidR="00C47C29" w:rsidRPr="009F427A">
        <w:rPr>
          <w:rFonts w:ascii="Verdana" w:hAnsi="Verdana"/>
          <w:lang w:val="de-DE"/>
        </w:rPr>
        <w:tab/>
      </w:r>
      <w:r w:rsidRPr="009F427A">
        <w:rPr>
          <w:rFonts w:ascii="Verdana" w:hAnsi="Verdana"/>
          <w:b/>
          <w:lang w:val="de-DE"/>
        </w:rPr>
        <w:t>M</w:t>
      </w:r>
      <w:r w:rsidRPr="009F427A">
        <w:rPr>
          <w:rFonts w:ascii="Verdana" w:hAnsi="Verdana"/>
          <w:lang w:val="de-DE"/>
        </w:rPr>
        <w:t>:</w:t>
      </w:r>
      <w:r w:rsidR="00BF74C0" w:rsidRPr="009F427A">
        <w:rPr>
          <w:rFonts w:ascii="Verdana" w:hAnsi="Verdana"/>
          <w:lang w:val="de-DE"/>
        </w:rPr>
        <w:t xml:space="preserve"> 06 51 74 64 99</w:t>
      </w:r>
    </w:p>
    <w:p w:rsidR="000464CA" w:rsidRPr="009F427A" w:rsidRDefault="000464CA" w:rsidP="00C47C29">
      <w:pPr>
        <w:pStyle w:val="Geenafstand1"/>
        <w:tabs>
          <w:tab w:val="left" w:pos="567"/>
          <w:tab w:val="left" w:pos="3686"/>
          <w:tab w:val="left" w:pos="4820"/>
          <w:tab w:val="left" w:pos="5103"/>
          <w:tab w:val="left" w:pos="5220"/>
        </w:tabs>
        <w:rPr>
          <w:rFonts w:ascii="Verdana" w:hAnsi="Verdana"/>
          <w:lang w:val="de-DE"/>
        </w:rPr>
      </w:pPr>
      <w:r w:rsidRPr="009F427A">
        <w:rPr>
          <w:rFonts w:ascii="Verdana" w:hAnsi="Verdana"/>
          <w:lang w:val="de-DE"/>
        </w:rPr>
        <w:tab/>
      </w:r>
      <w:r w:rsidRPr="009F427A">
        <w:rPr>
          <w:rFonts w:ascii="Verdana" w:hAnsi="Verdana"/>
          <w:lang w:val="de-DE"/>
        </w:rPr>
        <w:tab/>
      </w:r>
      <w:r w:rsidRPr="009F427A">
        <w:rPr>
          <w:rFonts w:ascii="Verdana" w:hAnsi="Verdana"/>
          <w:lang w:val="de-DE"/>
        </w:rPr>
        <w:tab/>
      </w:r>
      <w:r w:rsidR="00C47C29" w:rsidRPr="009F427A">
        <w:rPr>
          <w:rFonts w:ascii="Verdana" w:hAnsi="Verdana"/>
          <w:lang w:val="de-DE"/>
        </w:rPr>
        <w:tab/>
      </w:r>
      <w:r w:rsidRPr="009F427A">
        <w:rPr>
          <w:rFonts w:ascii="Verdana" w:hAnsi="Verdana"/>
          <w:b/>
          <w:lang w:val="de-DE"/>
        </w:rPr>
        <w:t>E</w:t>
      </w:r>
      <w:r w:rsidRPr="009F427A">
        <w:rPr>
          <w:rFonts w:ascii="Verdana" w:hAnsi="Verdana"/>
          <w:lang w:val="de-DE"/>
        </w:rPr>
        <w:t>:</w:t>
      </w:r>
      <w:r w:rsidR="00BF74C0" w:rsidRPr="009F427A">
        <w:rPr>
          <w:rFonts w:ascii="Verdana" w:hAnsi="Verdana"/>
          <w:lang w:val="de-DE"/>
        </w:rPr>
        <w:t xml:space="preserve"> </w:t>
      </w:r>
      <w:hyperlink r:id="rId9" w:history="1">
        <w:r w:rsidR="00C47C29" w:rsidRPr="009F427A">
          <w:rPr>
            <w:rStyle w:val="Hyperlink"/>
            <w:rFonts w:ascii="Verdana" w:hAnsi="Verdana"/>
            <w:lang w:val="de-DE"/>
          </w:rPr>
          <w:t>cverheij1959c@kpnmail.nl</w:t>
        </w:r>
      </w:hyperlink>
    </w:p>
    <w:p w:rsidR="00F45EEF" w:rsidRPr="00A761C4" w:rsidRDefault="0044489B" w:rsidP="00C47C29">
      <w:pPr>
        <w:pStyle w:val="Geenafstand1"/>
        <w:widowControl w:val="0"/>
        <w:tabs>
          <w:tab w:val="left" w:pos="567"/>
          <w:tab w:val="left" w:pos="4820"/>
          <w:tab w:val="left" w:pos="5103"/>
        </w:tabs>
        <w:suppressAutoHyphens/>
        <w:ind w:left="5220" w:hanging="1534"/>
        <w:rPr>
          <w:rFonts w:ascii="Verdana" w:hAnsi="Verdana"/>
        </w:rPr>
      </w:pPr>
      <w:r w:rsidRPr="009F427A">
        <w:rPr>
          <w:rFonts w:ascii="Verdana" w:hAnsi="Verdana"/>
          <w:b/>
          <w:lang w:val="de-DE"/>
        </w:rPr>
        <w:tab/>
      </w:r>
      <w:r w:rsidR="000464CA" w:rsidRPr="00B56CFD">
        <w:rPr>
          <w:rFonts w:ascii="Verdana" w:hAnsi="Verdana"/>
          <w:b/>
        </w:rPr>
        <w:t>Ada den Ouden</w:t>
      </w:r>
      <w:r w:rsidR="000464CA">
        <w:rPr>
          <w:rFonts w:ascii="Verdana" w:hAnsi="Verdana"/>
        </w:rPr>
        <w:t xml:space="preserve"> (uitvoerend)</w:t>
      </w:r>
    </w:p>
    <w:p w:rsidR="00F45EEF" w:rsidRPr="00A761C4" w:rsidRDefault="0044489B" w:rsidP="00C47C29">
      <w:pPr>
        <w:pStyle w:val="Geenafstand1"/>
        <w:widowControl w:val="0"/>
        <w:tabs>
          <w:tab w:val="left" w:pos="567"/>
          <w:tab w:val="left" w:pos="4820"/>
          <w:tab w:val="left" w:pos="5103"/>
          <w:tab w:val="num" w:pos="5220"/>
        </w:tabs>
        <w:suppressAutoHyphens/>
        <w:ind w:left="5220"/>
        <w:rPr>
          <w:rFonts w:ascii="Verdana" w:hAnsi="Verdana"/>
          <w:b/>
        </w:rPr>
      </w:pPr>
      <w:r>
        <w:rPr>
          <w:rFonts w:ascii="Verdana" w:hAnsi="Verdana"/>
          <w:b/>
        </w:rPr>
        <w:tab/>
      </w:r>
      <w:r w:rsidR="00C47C29">
        <w:rPr>
          <w:rFonts w:ascii="Verdana" w:hAnsi="Verdana"/>
          <w:b/>
        </w:rPr>
        <w:tab/>
      </w:r>
      <w:r w:rsidR="00F45EEF" w:rsidRPr="00A761C4">
        <w:rPr>
          <w:rFonts w:ascii="Verdana" w:hAnsi="Verdana"/>
          <w:b/>
        </w:rPr>
        <w:t>M</w:t>
      </w:r>
      <w:r w:rsidR="00F45EEF" w:rsidRPr="00A761C4">
        <w:rPr>
          <w:rFonts w:ascii="Verdana" w:hAnsi="Verdana"/>
        </w:rPr>
        <w:t xml:space="preserve">: 06 </w:t>
      </w:r>
      <w:r w:rsidR="000464CA">
        <w:rPr>
          <w:rFonts w:ascii="Verdana" w:hAnsi="Verdana"/>
        </w:rPr>
        <w:t>23 25 42 90</w:t>
      </w:r>
    </w:p>
    <w:p w:rsidR="00F45EEF" w:rsidRDefault="00C47C29" w:rsidP="00C47C29">
      <w:pPr>
        <w:pStyle w:val="Geenafstand1"/>
        <w:widowControl w:val="0"/>
        <w:tabs>
          <w:tab w:val="left" w:pos="567"/>
          <w:tab w:val="left" w:pos="4820"/>
          <w:tab w:val="left" w:pos="5103"/>
          <w:tab w:val="num" w:pos="5220"/>
        </w:tabs>
        <w:suppressAutoHyphens/>
        <w:ind w:left="5220"/>
        <w:rPr>
          <w:rFonts w:ascii="Verdana" w:hAnsi="Verdana"/>
        </w:rPr>
      </w:pPr>
      <w:r>
        <w:rPr>
          <w:rFonts w:ascii="Verdana" w:hAnsi="Verdana"/>
          <w:b/>
        </w:rPr>
        <w:tab/>
      </w:r>
      <w:r>
        <w:rPr>
          <w:rFonts w:ascii="Verdana" w:hAnsi="Verdana"/>
          <w:b/>
        </w:rPr>
        <w:tab/>
      </w:r>
      <w:r w:rsidR="00F45EEF" w:rsidRPr="00A761C4">
        <w:rPr>
          <w:rFonts w:ascii="Verdana" w:hAnsi="Verdana"/>
          <w:b/>
        </w:rPr>
        <w:t>E</w:t>
      </w:r>
      <w:r w:rsidR="00F45EEF" w:rsidRPr="00A761C4">
        <w:rPr>
          <w:rFonts w:ascii="Verdana" w:hAnsi="Verdana"/>
        </w:rPr>
        <w:t xml:space="preserve">: </w:t>
      </w:r>
      <w:hyperlink r:id="rId10" w:history="1">
        <w:r w:rsidR="002178E1" w:rsidRPr="005802F3">
          <w:rPr>
            <w:rStyle w:val="Hyperlink"/>
            <w:rFonts w:ascii="Verdana" w:hAnsi="Verdana"/>
          </w:rPr>
          <w:t>ada.denouden@jouwgemeente.nl</w:t>
        </w:r>
      </w:hyperlink>
    </w:p>
    <w:p w:rsidR="00F45EEF" w:rsidRPr="00B56CFD" w:rsidRDefault="00F45EEF" w:rsidP="00BD175F">
      <w:pPr>
        <w:pStyle w:val="Standard"/>
        <w:pBdr>
          <w:bottom w:val="single" w:sz="4" w:space="1" w:color="auto"/>
        </w:pBdr>
        <w:tabs>
          <w:tab w:val="left" w:pos="567"/>
        </w:tabs>
        <w:rPr>
          <w:rFonts w:ascii="Verdana" w:hAnsi="Verdana"/>
          <w:bCs/>
          <w:sz w:val="20"/>
          <w:szCs w:val="20"/>
        </w:rPr>
      </w:pPr>
    </w:p>
    <w:p w:rsidR="00F45EEF" w:rsidRPr="00B56CFD" w:rsidRDefault="00F45EEF" w:rsidP="00CA7D77">
      <w:pPr>
        <w:pStyle w:val="Standard"/>
        <w:tabs>
          <w:tab w:val="left" w:pos="567"/>
        </w:tabs>
        <w:rPr>
          <w:rFonts w:ascii="Verdana" w:hAnsi="Verdana"/>
          <w:bCs/>
          <w:sz w:val="20"/>
          <w:szCs w:val="20"/>
        </w:rPr>
      </w:pPr>
    </w:p>
    <w:p w:rsidR="00773133" w:rsidRPr="00994652" w:rsidRDefault="00F45EEF" w:rsidP="00CA7D77">
      <w:pPr>
        <w:pStyle w:val="Standard"/>
        <w:tabs>
          <w:tab w:val="left" w:pos="567"/>
        </w:tabs>
        <w:rPr>
          <w:rFonts w:ascii="Verdana" w:hAnsi="Verdana"/>
          <w:bCs/>
          <w:sz w:val="20"/>
          <w:szCs w:val="20"/>
        </w:rPr>
      </w:pPr>
      <w:r w:rsidRPr="00A761C4">
        <w:rPr>
          <w:rFonts w:ascii="Verdana" w:hAnsi="Verdana"/>
          <w:b/>
          <w:bCs/>
          <w:sz w:val="20"/>
          <w:szCs w:val="20"/>
        </w:rPr>
        <w:t xml:space="preserve">Beknopt verslag vergadering Wmo-adviesraad Molenwaard </w:t>
      </w:r>
      <w:r w:rsidR="00CC17CD">
        <w:rPr>
          <w:rFonts w:ascii="Verdana" w:hAnsi="Verdana"/>
          <w:b/>
          <w:bCs/>
          <w:sz w:val="20"/>
          <w:szCs w:val="20"/>
        </w:rPr>
        <w:t>25 oktober</w:t>
      </w:r>
      <w:r w:rsidR="001E4A4D">
        <w:rPr>
          <w:rFonts w:ascii="Verdana" w:hAnsi="Verdana"/>
          <w:b/>
          <w:bCs/>
          <w:sz w:val="20"/>
          <w:szCs w:val="20"/>
        </w:rPr>
        <w:t xml:space="preserve"> 2018</w:t>
      </w:r>
    </w:p>
    <w:p w:rsidR="008F5C14" w:rsidRPr="00773133" w:rsidRDefault="008F5C14" w:rsidP="00CA7D77">
      <w:pPr>
        <w:pStyle w:val="Standard"/>
        <w:tabs>
          <w:tab w:val="left" w:pos="567"/>
        </w:tabs>
        <w:rPr>
          <w:rFonts w:ascii="Verdana" w:hAnsi="Verdana"/>
          <w:bCs/>
          <w:sz w:val="20"/>
          <w:szCs w:val="20"/>
        </w:rPr>
      </w:pPr>
    </w:p>
    <w:p w:rsidR="00076D8E" w:rsidRDefault="00F45EEF" w:rsidP="006774C0">
      <w:pPr>
        <w:pStyle w:val="Standard"/>
        <w:tabs>
          <w:tab w:val="left" w:pos="567"/>
          <w:tab w:val="left" w:pos="1418"/>
        </w:tabs>
        <w:ind w:left="1440" w:hanging="1440"/>
        <w:rPr>
          <w:rFonts w:ascii="Verdana" w:hAnsi="Verdana"/>
          <w:sz w:val="20"/>
          <w:szCs w:val="20"/>
        </w:rPr>
      </w:pPr>
      <w:r w:rsidRPr="00A761C4">
        <w:rPr>
          <w:rFonts w:ascii="Verdana" w:hAnsi="Verdana"/>
          <w:b/>
          <w:bCs/>
          <w:sz w:val="20"/>
          <w:szCs w:val="20"/>
        </w:rPr>
        <w:t>Aanwezig</w:t>
      </w:r>
      <w:r w:rsidRPr="00F91DE0">
        <w:rPr>
          <w:rFonts w:ascii="Verdana" w:hAnsi="Verdana"/>
          <w:bCs/>
          <w:sz w:val="20"/>
          <w:szCs w:val="20"/>
        </w:rPr>
        <w:t>:</w:t>
      </w:r>
      <w:r w:rsidRPr="00A761C4">
        <w:rPr>
          <w:rFonts w:ascii="Verdana" w:hAnsi="Verdana"/>
          <w:sz w:val="20"/>
          <w:szCs w:val="20"/>
        </w:rPr>
        <w:tab/>
      </w:r>
      <w:r w:rsidR="001E4A4D">
        <w:rPr>
          <w:rFonts w:ascii="Verdana" w:hAnsi="Verdana"/>
          <w:sz w:val="20"/>
          <w:szCs w:val="20"/>
        </w:rPr>
        <w:t xml:space="preserve">Margreet Hoeijenbos, </w:t>
      </w:r>
      <w:r w:rsidR="00942AD3">
        <w:rPr>
          <w:rFonts w:ascii="Verdana" w:hAnsi="Verdana"/>
          <w:bCs/>
          <w:sz w:val="20"/>
          <w:szCs w:val="20"/>
        </w:rPr>
        <w:t>Ria Verheij</w:t>
      </w:r>
      <w:r w:rsidR="001E4A4D">
        <w:rPr>
          <w:rFonts w:ascii="Verdana" w:hAnsi="Verdana"/>
          <w:bCs/>
          <w:sz w:val="20"/>
          <w:szCs w:val="20"/>
        </w:rPr>
        <w:t>,</w:t>
      </w:r>
      <w:r w:rsidR="00942AD3">
        <w:rPr>
          <w:rFonts w:ascii="Verdana" w:hAnsi="Verdana"/>
          <w:bCs/>
          <w:sz w:val="20"/>
          <w:szCs w:val="20"/>
        </w:rPr>
        <w:t xml:space="preserve"> </w:t>
      </w:r>
      <w:r w:rsidR="00B37798">
        <w:rPr>
          <w:rFonts w:ascii="Verdana" w:hAnsi="Verdana"/>
          <w:sz w:val="20"/>
          <w:szCs w:val="20"/>
        </w:rPr>
        <w:t>Magda Heijboer</w:t>
      </w:r>
      <w:r w:rsidR="00AE56AA">
        <w:rPr>
          <w:rFonts w:ascii="Verdana" w:hAnsi="Verdana"/>
          <w:sz w:val="20"/>
          <w:szCs w:val="20"/>
        </w:rPr>
        <w:t>, Shirly van der Hout</w:t>
      </w:r>
      <w:r w:rsidR="00B37798">
        <w:rPr>
          <w:rFonts w:ascii="Verdana" w:hAnsi="Verdana"/>
          <w:sz w:val="20"/>
          <w:szCs w:val="20"/>
        </w:rPr>
        <w:t xml:space="preserve"> </w:t>
      </w:r>
      <w:r w:rsidR="00AE56AA">
        <w:rPr>
          <w:rFonts w:ascii="Verdana" w:hAnsi="Verdana"/>
          <w:sz w:val="20"/>
          <w:szCs w:val="20"/>
        </w:rPr>
        <w:t>en</w:t>
      </w:r>
      <w:r w:rsidR="00B37798">
        <w:rPr>
          <w:rFonts w:ascii="Verdana" w:hAnsi="Verdana"/>
          <w:sz w:val="20"/>
          <w:szCs w:val="20"/>
        </w:rPr>
        <w:t xml:space="preserve"> </w:t>
      </w:r>
      <w:r w:rsidR="001E4A4D">
        <w:rPr>
          <w:rFonts w:ascii="Verdana" w:hAnsi="Verdana"/>
          <w:sz w:val="20"/>
          <w:szCs w:val="20"/>
        </w:rPr>
        <w:t>Eli Vonk</w:t>
      </w:r>
      <w:r w:rsidR="006774C0">
        <w:rPr>
          <w:rFonts w:ascii="Verdana" w:hAnsi="Verdana"/>
          <w:sz w:val="20"/>
          <w:szCs w:val="20"/>
        </w:rPr>
        <w:t xml:space="preserve"> </w:t>
      </w:r>
    </w:p>
    <w:p w:rsidR="00AE56AA" w:rsidRDefault="00AE56AA" w:rsidP="006774C0">
      <w:pPr>
        <w:pStyle w:val="Standard"/>
        <w:tabs>
          <w:tab w:val="left" w:pos="567"/>
          <w:tab w:val="left" w:pos="1418"/>
        </w:tabs>
        <w:ind w:left="1440" w:hanging="1440"/>
        <w:rPr>
          <w:rFonts w:ascii="Verdana" w:hAnsi="Verdana"/>
          <w:bCs/>
          <w:sz w:val="20"/>
          <w:szCs w:val="20"/>
        </w:rPr>
      </w:pPr>
    </w:p>
    <w:p w:rsidR="004D333E" w:rsidRDefault="00076D8E" w:rsidP="006774C0">
      <w:pPr>
        <w:pStyle w:val="Standard"/>
        <w:tabs>
          <w:tab w:val="left" w:pos="567"/>
          <w:tab w:val="left" w:pos="1418"/>
        </w:tabs>
        <w:rPr>
          <w:rFonts w:ascii="Verdana" w:hAnsi="Verdana"/>
          <w:sz w:val="20"/>
          <w:szCs w:val="20"/>
        </w:rPr>
      </w:pPr>
      <w:r w:rsidRPr="00076D8E">
        <w:rPr>
          <w:rFonts w:ascii="Verdana" w:hAnsi="Verdana"/>
          <w:b/>
          <w:sz w:val="20"/>
          <w:szCs w:val="20"/>
        </w:rPr>
        <w:t>Afwezig</w:t>
      </w:r>
      <w:r>
        <w:rPr>
          <w:rFonts w:ascii="Verdana" w:hAnsi="Verdana"/>
          <w:sz w:val="20"/>
          <w:szCs w:val="20"/>
        </w:rPr>
        <w:t>:</w:t>
      </w:r>
      <w:r>
        <w:rPr>
          <w:rFonts w:ascii="Verdana" w:hAnsi="Verdana"/>
          <w:sz w:val="20"/>
          <w:szCs w:val="20"/>
        </w:rPr>
        <w:tab/>
      </w:r>
      <w:r w:rsidR="00AE56AA" w:rsidRPr="00AE56AA">
        <w:rPr>
          <w:rFonts w:ascii="Verdana" w:hAnsi="Verdana"/>
          <w:sz w:val="20"/>
          <w:szCs w:val="20"/>
        </w:rPr>
        <w:t>Jan Simons, Arnolda Baars</w:t>
      </w:r>
      <w:r w:rsidR="00AE56AA">
        <w:rPr>
          <w:rFonts w:ascii="Verdana" w:hAnsi="Verdana"/>
          <w:sz w:val="20"/>
          <w:szCs w:val="20"/>
        </w:rPr>
        <w:t xml:space="preserve"> en Frans Hakkesteeg</w:t>
      </w:r>
    </w:p>
    <w:p w:rsidR="00076D8E" w:rsidRDefault="00076D8E" w:rsidP="006774C0">
      <w:pPr>
        <w:pStyle w:val="Standard"/>
        <w:tabs>
          <w:tab w:val="left" w:pos="567"/>
          <w:tab w:val="left" w:pos="1418"/>
        </w:tabs>
        <w:rPr>
          <w:rFonts w:ascii="Verdana" w:hAnsi="Verdana"/>
          <w:sz w:val="20"/>
          <w:szCs w:val="20"/>
        </w:rPr>
      </w:pPr>
    </w:p>
    <w:p w:rsidR="006774C0" w:rsidRDefault="001226C3" w:rsidP="006774C0">
      <w:pPr>
        <w:pStyle w:val="Standard"/>
        <w:tabs>
          <w:tab w:val="left" w:pos="1418"/>
        </w:tabs>
        <w:ind w:left="1418" w:hanging="1418"/>
        <w:rPr>
          <w:rFonts w:ascii="Verdana" w:hAnsi="Verdana"/>
          <w:sz w:val="20"/>
          <w:szCs w:val="20"/>
        </w:rPr>
      </w:pPr>
      <w:r w:rsidRPr="001226C3">
        <w:rPr>
          <w:rFonts w:ascii="Verdana" w:hAnsi="Verdana"/>
          <w:b/>
          <w:sz w:val="20"/>
          <w:szCs w:val="20"/>
        </w:rPr>
        <w:t>Gast</w:t>
      </w:r>
      <w:r w:rsidR="006774C0">
        <w:rPr>
          <w:rFonts w:ascii="Verdana" w:hAnsi="Verdana"/>
          <w:b/>
          <w:sz w:val="20"/>
          <w:szCs w:val="20"/>
        </w:rPr>
        <w:t>en</w:t>
      </w:r>
      <w:r>
        <w:rPr>
          <w:rFonts w:ascii="Verdana" w:hAnsi="Verdana"/>
          <w:sz w:val="20"/>
          <w:szCs w:val="20"/>
        </w:rPr>
        <w:t>:</w:t>
      </w:r>
      <w:r>
        <w:rPr>
          <w:rFonts w:ascii="Verdana" w:hAnsi="Verdana"/>
          <w:sz w:val="20"/>
          <w:szCs w:val="20"/>
        </w:rPr>
        <w:tab/>
      </w:r>
      <w:r w:rsidR="006774C0">
        <w:rPr>
          <w:rFonts w:ascii="Verdana" w:hAnsi="Verdana"/>
          <w:sz w:val="20"/>
          <w:szCs w:val="20"/>
        </w:rPr>
        <w:t xml:space="preserve">Namens de Wmo-raad Giessenlanden: </w:t>
      </w:r>
      <w:r w:rsidR="00B8109B">
        <w:rPr>
          <w:rFonts w:ascii="Verdana" w:hAnsi="Verdana"/>
          <w:sz w:val="20"/>
          <w:szCs w:val="20"/>
        </w:rPr>
        <w:t xml:space="preserve">Bas van Genderen, </w:t>
      </w:r>
      <w:bookmarkStart w:id="0" w:name="_GoBack"/>
      <w:bookmarkEnd w:id="0"/>
      <w:r w:rsidR="006774C0">
        <w:rPr>
          <w:rFonts w:ascii="Verdana" w:hAnsi="Verdana"/>
          <w:sz w:val="20"/>
          <w:szCs w:val="20"/>
        </w:rPr>
        <w:t>Aart Bogerd</w:t>
      </w:r>
      <w:r w:rsidR="00AE56AA">
        <w:rPr>
          <w:rFonts w:ascii="Verdana" w:hAnsi="Verdana"/>
          <w:sz w:val="20"/>
          <w:szCs w:val="20"/>
        </w:rPr>
        <w:t xml:space="preserve">, Carla </w:t>
      </w:r>
      <w:proofErr w:type="spellStart"/>
      <w:r w:rsidR="00AE56AA">
        <w:rPr>
          <w:rFonts w:ascii="Verdana" w:hAnsi="Verdana"/>
          <w:sz w:val="20"/>
          <w:szCs w:val="20"/>
        </w:rPr>
        <w:t>Fenijn</w:t>
      </w:r>
      <w:proofErr w:type="spellEnd"/>
      <w:r w:rsidR="00AE56AA">
        <w:rPr>
          <w:rFonts w:ascii="Verdana" w:hAnsi="Verdana"/>
          <w:sz w:val="20"/>
          <w:szCs w:val="20"/>
        </w:rPr>
        <w:t xml:space="preserve">, Piet de Bruijn, </w:t>
      </w:r>
      <w:proofErr w:type="spellStart"/>
      <w:r w:rsidR="00AE56AA">
        <w:rPr>
          <w:rFonts w:ascii="Verdana" w:hAnsi="Verdana"/>
          <w:sz w:val="20"/>
          <w:szCs w:val="20"/>
        </w:rPr>
        <w:t>Jeanice</w:t>
      </w:r>
      <w:proofErr w:type="spellEnd"/>
      <w:r w:rsidR="00AE56AA">
        <w:rPr>
          <w:rFonts w:ascii="Verdana" w:hAnsi="Verdana"/>
          <w:sz w:val="20"/>
          <w:szCs w:val="20"/>
        </w:rPr>
        <w:t xml:space="preserve"> Stallinga</w:t>
      </w:r>
      <w:r w:rsidR="00BF7AEB">
        <w:rPr>
          <w:rFonts w:ascii="Verdana" w:hAnsi="Verdana"/>
          <w:sz w:val="20"/>
          <w:szCs w:val="20"/>
        </w:rPr>
        <w:t xml:space="preserve"> en</w:t>
      </w:r>
      <w:r w:rsidR="006774C0">
        <w:rPr>
          <w:rFonts w:ascii="Verdana" w:hAnsi="Verdana"/>
          <w:sz w:val="20"/>
          <w:szCs w:val="20"/>
        </w:rPr>
        <w:t xml:space="preserve"> Catharine Bot</w:t>
      </w:r>
    </w:p>
    <w:p w:rsidR="006774C0" w:rsidRPr="006774C0" w:rsidRDefault="006774C0" w:rsidP="006774C0">
      <w:pPr>
        <w:pStyle w:val="Standard"/>
        <w:tabs>
          <w:tab w:val="left" w:pos="1418"/>
        </w:tabs>
        <w:ind w:left="1418" w:hanging="1418"/>
        <w:rPr>
          <w:rFonts w:ascii="Verdana" w:hAnsi="Verdana"/>
          <w:sz w:val="20"/>
          <w:szCs w:val="20"/>
        </w:rPr>
      </w:pPr>
      <w:r w:rsidRPr="006774C0">
        <w:rPr>
          <w:rFonts w:ascii="Verdana" w:hAnsi="Verdana"/>
          <w:sz w:val="20"/>
          <w:szCs w:val="20"/>
        </w:rPr>
        <w:tab/>
      </w:r>
    </w:p>
    <w:p w:rsidR="006774C0" w:rsidRDefault="006774C0" w:rsidP="006774C0">
      <w:pPr>
        <w:pStyle w:val="Standard"/>
        <w:tabs>
          <w:tab w:val="left" w:pos="567"/>
          <w:tab w:val="left" w:pos="1418"/>
        </w:tabs>
        <w:ind w:left="1418" w:firstLine="0"/>
        <w:rPr>
          <w:rFonts w:ascii="Verdana" w:hAnsi="Verdana"/>
          <w:sz w:val="20"/>
          <w:szCs w:val="20"/>
        </w:rPr>
      </w:pPr>
      <w:r>
        <w:rPr>
          <w:rFonts w:ascii="Verdana" w:hAnsi="Verdana"/>
          <w:sz w:val="20"/>
          <w:szCs w:val="20"/>
        </w:rPr>
        <w:t>Namens de gemeente</w:t>
      </w:r>
      <w:r w:rsidR="00AE56AA">
        <w:rPr>
          <w:rFonts w:ascii="Verdana" w:hAnsi="Verdana"/>
          <w:sz w:val="20"/>
          <w:szCs w:val="20"/>
        </w:rPr>
        <w:t>:</w:t>
      </w:r>
      <w:r>
        <w:rPr>
          <w:rFonts w:ascii="Verdana" w:hAnsi="Verdana"/>
          <w:sz w:val="20"/>
          <w:szCs w:val="20"/>
        </w:rPr>
        <w:t xml:space="preserve"> </w:t>
      </w:r>
      <w:r w:rsidR="00AE56AA">
        <w:rPr>
          <w:rFonts w:ascii="Verdana" w:hAnsi="Verdana"/>
          <w:sz w:val="20"/>
          <w:szCs w:val="20"/>
        </w:rPr>
        <w:t xml:space="preserve">Jan-Peter van Zoelen, </w:t>
      </w:r>
      <w:r>
        <w:rPr>
          <w:rFonts w:ascii="Verdana" w:hAnsi="Verdana"/>
          <w:sz w:val="20"/>
          <w:szCs w:val="20"/>
        </w:rPr>
        <w:t>beleidsmedewerker</w:t>
      </w:r>
      <w:r w:rsidR="00AE56AA">
        <w:rPr>
          <w:rFonts w:ascii="Verdana" w:hAnsi="Verdana"/>
          <w:sz w:val="20"/>
          <w:szCs w:val="20"/>
        </w:rPr>
        <w:t xml:space="preserve"> en Maarten Holster, GGZ-consulent Giessenlanden</w:t>
      </w:r>
    </w:p>
    <w:p w:rsidR="001226C3" w:rsidRDefault="001226C3" w:rsidP="00C97749">
      <w:pPr>
        <w:pStyle w:val="Standard"/>
        <w:tabs>
          <w:tab w:val="left" w:pos="567"/>
          <w:tab w:val="left" w:pos="1418"/>
        </w:tabs>
        <w:ind w:left="1440" w:hanging="1440"/>
        <w:rPr>
          <w:rFonts w:ascii="Verdana" w:hAnsi="Verdana"/>
          <w:sz w:val="20"/>
          <w:szCs w:val="20"/>
        </w:rPr>
      </w:pPr>
    </w:p>
    <w:p w:rsidR="00C97749" w:rsidRDefault="00F45EEF" w:rsidP="00C97749">
      <w:pPr>
        <w:pStyle w:val="Standard"/>
        <w:tabs>
          <w:tab w:val="left" w:pos="567"/>
          <w:tab w:val="left" w:pos="1418"/>
        </w:tabs>
        <w:ind w:left="1440" w:hanging="1440"/>
        <w:rPr>
          <w:rFonts w:ascii="Verdana" w:hAnsi="Verdana"/>
          <w:bCs/>
          <w:sz w:val="20"/>
          <w:szCs w:val="20"/>
        </w:rPr>
      </w:pPr>
      <w:r w:rsidRPr="00A761C4">
        <w:rPr>
          <w:rFonts w:ascii="Verdana" w:hAnsi="Verdana"/>
          <w:sz w:val="20"/>
          <w:szCs w:val="20"/>
        </w:rPr>
        <w:t xml:space="preserve">Aanvang: </w:t>
      </w:r>
      <w:r w:rsidRPr="00A761C4">
        <w:rPr>
          <w:rFonts w:ascii="Verdana" w:hAnsi="Verdana"/>
          <w:sz w:val="20"/>
          <w:szCs w:val="20"/>
        </w:rPr>
        <w:tab/>
        <w:t>19</w:t>
      </w:r>
      <w:r w:rsidR="00BA76BD">
        <w:rPr>
          <w:rFonts w:ascii="Verdana" w:hAnsi="Verdana"/>
          <w:sz w:val="20"/>
          <w:szCs w:val="20"/>
        </w:rPr>
        <w:t>:</w:t>
      </w:r>
      <w:r w:rsidRPr="00A761C4">
        <w:rPr>
          <w:rFonts w:ascii="Verdana" w:hAnsi="Verdana"/>
          <w:sz w:val="20"/>
          <w:szCs w:val="20"/>
        </w:rPr>
        <w:t>30 uur</w:t>
      </w:r>
    </w:p>
    <w:p w:rsidR="00F45EEF" w:rsidRPr="00A761C4" w:rsidRDefault="00245159" w:rsidP="00CA7D77">
      <w:pPr>
        <w:pStyle w:val="Standard"/>
        <w:tabs>
          <w:tab w:val="left" w:pos="567"/>
        </w:tabs>
        <w:rPr>
          <w:rFonts w:ascii="Verdana" w:hAnsi="Verdana"/>
          <w:sz w:val="20"/>
          <w:szCs w:val="20"/>
        </w:rPr>
      </w:pPr>
      <w:r>
        <w:rPr>
          <w:rFonts w:ascii="Verdana" w:hAnsi="Verdana"/>
          <w:sz w:val="20"/>
          <w:szCs w:val="20"/>
        </w:rPr>
        <w:t>Sluiting:</w:t>
      </w:r>
      <w:r>
        <w:rPr>
          <w:rFonts w:ascii="Verdana" w:hAnsi="Verdana"/>
          <w:sz w:val="20"/>
          <w:szCs w:val="20"/>
        </w:rPr>
        <w:tab/>
        <w:t>2</w:t>
      </w:r>
      <w:r w:rsidR="00B55C19">
        <w:rPr>
          <w:rFonts w:ascii="Verdana" w:hAnsi="Verdana"/>
          <w:sz w:val="20"/>
          <w:szCs w:val="20"/>
        </w:rPr>
        <w:t>1</w:t>
      </w:r>
      <w:r w:rsidR="00BA76BD">
        <w:rPr>
          <w:rFonts w:ascii="Verdana" w:hAnsi="Verdana"/>
          <w:sz w:val="20"/>
          <w:szCs w:val="20"/>
        </w:rPr>
        <w:t>:</w:t>
      </w:r>
      <w:r w:rsidR="00AE56AA">
        <w:rPr>
          <w:rFonts w:ascii="Verdana" w:hAnsi="Verdana"/>
          <w:sz w:val="20"/>
          <w:szCs w:val="20"/>
        </w:rPr>
        <w:t>35</w:t>
      </w:r>
      <w:r w:rsidR="00F45EEF" w:rsidRPr="00A761C4">
        <w:rPr>
          <w:rFonts w:ascii="Verdana" w:hAnsi="Verdana"/>
          <w:sz w:val="20"/>
          <w:szCs w:val="20"/>
        </w:rPr>
        <w:t xml:space="preserve"> uur</w:t>
      </w:r>
    </w:p>
    <w:p w:rsidR="00D5787C" w:rsidRDefault="00D5787C" w:rsidP="00CA7D77">
      <w:pPr>
        <w:pStyle w:val="Standard"/>
        <w:tabs>
          <w:tab w:val="left" w:pos="567"/>
        </w:tabs>
        <w:rPr>
          <w:rFonts w:ascii="Verdana" w:hAnsi="Verdana"/>
          <w:sz w:val="20"/>
          <w:szCs w:val="20"/>
        </w:rPr>
      </w:pPr>
    </w:p>
    <w:p w:rsidR="005F561C" w:rsidRDefault="005F561C" w:rsidP="00CA7D77">
      <w:pPr>
        <w:pStyle w:val="Standard"/>
        <w:tabs>
          <w:tab w:val="left" w:pos="567"/>
        </w:tabs>
        <w:rPr>
          <w:rFonts w:ascii="Verdana" w:hAnsi="Verdana"/>
          <w:sz w:val="20"/>
          <w:szCs w:val="20"/>
        </w:rPr>
      </w:pPr>
    </w:p>
    <w:p w:rsidR="00013184" w:rsidRDefault="005F561C" w:rsidP="00CA7D77">
      <w:pPr>
        <w:pStyle w:val="Standard"/>
        <w:tabs>
          <w:tab w:val="left" w:pos="567"/>
        </w:tabs>
        <w:rPr>
          <w:rFonts w:ascii="Verdana" w:hAnsi="Verdana"/>
          <w:sz w:val="20"/>
          <w:szCs w:val="20"/>
        </w:rPr>
      </w:pPr>
      <w:r>
        <w:rPr>
          <w:rFonts w:ascii="Verdana" w:hAnsi="Verdana"/>
          <w:sz w:val="20"/>
          <w:szCs w:val="20"/>
        </w:rPr>
        <w:tab/>
      </w:r>
      <w:r w:rsidRPr="005F561C">
        <w:rPr>
          <w:rFonts w:ascii="Verdana" w:hAnsi="Verdana"/>
          <w:sz w:val="20"/>
          <w:szCs w:val="20"/>
        </w:rPr>
        <w:t>Margreet opent de vergadering en heet iedereen welkom, in het bijzonder de gasten.</w:t>
      </w:r>
    </w:p>
    <w:p w:rsidR="00013184" w:rsidRPr="00A761C4" w:rsidRDefault="00013184" w:rsidP="00CA7D77">
      <w:pPr>
        <w:pStyle w:val="Standard"/>
        <w:tabs>
          <w:tab w:val="left" w:pos="567"/>
        </w:tabs>
        <w:rPr>
          <w:rFonts w:ascii="Verdana" w:hAnsi="Verdana"/>
          <w:sz w:val="20"/>
          <w:szCs w:val="20"/>
        </w:rPr>
      </w:pPr>
    </w:p>
    <w:p w:rsidR="00013184" w:rsidRDefault="00013184" w:rsidP="00F859A3">
      <w:pPr>
        <w:pStyle w:val="Standard"/>
        <w:numPr>
          <w:ilvl w:val="0"/>
          <w:numId w:val="35"/>
        </w:numPr>
        <w:tabs>
          <w:tab w:val="left" w:pos="0"/>
        </w:tabs>
        <w:ind w:left="567" w:hanging="567"/>
        <w:rPr>
          <w:rFonts w:ascii="Verdana" w:hAnsi="Verdana"/>
          <w:b/>
          <w:bCs/>
          <w:sz w:val="20"/>
          <w:szCs w:val="20"/>
        </w:rPr>
      </w:pPr>
      <w:r>
        <w:rPr>
          <w:rFonts w:ascii="Verdana" w:hAnsi="Verdana"/>
          <w:b/>
          <w:bCs/>
          <w:sz w:val="20"/>
          <w:szCs w:val="20"/>
        </w:rPr>
        <w:t>Plan van Aanpak Beschermd Wonen</w:t>
      </w:r>
    </w:p>
    <w:p w:rsidR="00013184" w:rsidRDefault="0074555C" w:rsidP="00013184">
      <w:pPr>
        <w:pStyle w:val="Standard"/>
        <w:tabs>
          <w:tab w:val="left" w:pos="0"/>
        </w:tabs>
        <w:ind w:firstLine="0"/>
        <w:rPr>
          <w:rFonts w:ascii="Verdana" w:hAnsi="Verdana"/>
          <w:bCs/>
          <w:sz w:val="20"/>
          <w:szCs w:val="20"/>
        </w:rPr>
      </w:pPr>
      <w:r>
        <w:rPr>
          <w:rFonts w:ascii="Verdana" w:hAnsi="Verdana"/>
          <w:bCs/>
          <w:sz w:val="20"/>
          <w:szCs w:val="20"/>
        </w:rPr>
        <w:t xml:space="preserve">Maarten en Jan-Peter geven een toelichting op het </w:t>
      </w:r>
      <w:proofErr w:type="spellStart"/>
      <w:r>
        <w:rPr>
          <w:rFonts w:ascii="Verdana" w:hAnsi="Verdana"/>
          <w:bCs/>
          <w:sz w:val="20"/>
          <w:szCs w:val="20"/>
        </w:rPr>
        <w:t>PvA</w:t>
      </w:r>
      <w:proofErr w:type="spellEnd"/>
      <w:r>
        <w:rPr>
          <w:rFonts w:ascii="Verdana" w:hAnsi="Verdana"/>
          <w:bCs/>
          <w:sz w:val="20"/>
          <w:szCs w:val="20"/>
        </w:rPr>
        <w:t xml:space="preserve"> Beschermd Wonen. De gedachte of de doelgroep in beeld is bij de gemeente moet worden losgelaten en gewijzigd in: </w:t>
      </w:r>
      <w:r w:rsidR="003A4C2B">
        <w:rPr>
          <w:rFonts w:ascii="Verdana" w:hAnsi="Verdana"/>
          <w:bCs/>
          <w:sz w:val="20"/>
          <w:szCs w:val="20"/>
        </w:rPr>
        <w:t>‘</w:t>
      </w:r>
      <w:r>
        <w:rPr>
          <w:rFonts w:ascii="Verdana" w:hAnsi="Verdana"/>
          <w:bCs/>
          <w:sz w:val="20"/>
          <w:szCs w:val="20"/>
        </w:rPr>
        <w:t>Weet de doelgroep wat de gemeente voor ze kan betekenen?</w:t>
      </w:r>
      <w:r w:rsidR="003A4C2B">
        <w:rPr>
          <w:rFonts w:ascii="Verdana" w:hAnsi="Verdana"/>
          <w:bCs/>
          <w:sz w:val="20"/>
          <w:szCs w:val="20"/>
        </w:rPr>
        <w:t>’</w:t>
      </w:r>
    </w:p>
    <w:p w:rsidR="0074555C" w:rsidRDefault="0074555C" w:rsidP="00013184">
      <w:pPr>
        <w:pStyle w:val="Standard"/>
        <w:tabs>
          <w:tab w:val="left" w:pos="0"/>
        </w:tabs>
        <w:ind w:firstLine="0"/>
        <w:rPr>
          <w:rFonts w:ascii="Verdana" w:hAnsi="Verdana"/>
          <w:bCs/>
          <w:sz w:val="20"/>
          <w:szCs w:val="20"/>
        </w:rPr>
      </w:pPr>
    </w:p>
    <w:p w:rsidR="003A4C2B" w:rsidRDefault="003A4C2B" w:rsidP="00013184">
      <w:pPr>
        <w:pStyle w:val="Standard"/>
        <w:tabs>
          <w:tab w:val="left" w:pos="0"/>
        </w:tabs>
        <w:ind w:firstLine="0"/>
        <w:rPr>
          <w:rFonts w:ascii="Verdana" w:hAnsi="Verdana"/>
          <w:bCs/>
          <w:sz w:val="20"/>
          <w:szCs w:val="20"/>
        </w:rPr>
      </w:pPr>
      <w:r>
        <w:rPr>
          <w:rFonts w:ascii="Verdana" w:hAnsi="Verdana"/>
          <w:bCs/>
          <w:sz w:val="20"/>
          <w:szCs w:val="20"/>
        </w:rPr>
        <w:t>Bij het mantelzorgers- en lotgenotencontact op 26 september jl. waren 9 person</w:t>
      </w:r>
      <w:r w:rsidR="00D32DCC">
        <w:rPr>
          <w:rFonts w:ascii="Verdana" w:hAnsi="Verdana"/>
          <w:bCs/>
          <w:sz w:val="20"/>
          <w:szCs w:val="20"/>
        </w:rPr>
        <w:t>e</w:t>
      </w:r>
      <w:r>
        <w:rPr>
          <w:rFonts w:ascii="Verdana" w:hAnsi="Verdana"/>
          <w:bCs/>
          <w:sz w:val="20"/>
          <w:szCs w:val="20"/>
        </w:rPr>
        <w:t>n aanwezig.</w:t>
      </w:r>
    </w:p>
    <w:p w:rsidR="003A4C2B" w:rsidRDefault="003A4C2B" w:rsidP="00013184">
      <w:pPr>
        <w:pStyle w:val="Standard"/>
        <w:tabs>
          <w:tab w:val="left" w:pos="0"/>
        </w:tabs>
        <w:ind w:firstLine="0"/>
        <w:rPr>
          <w:rFonts w:ascii="Verdana" w:hAnsi="Verdana"/>
          <w:bCs/>
          <w:sz w:val="20"/>
          <w:szCs w:val="20"/>
        </w:rPr>
      </w:pPr>
    </w:p>
    <w:p w:rsidR="003A4C2B" w:rsidRDefault="003A2F2A" w:rsidP="00013184">
      <w:pPr>
        <w:pStyle w:val="Standard"/>
        <w:tabs>
          <w:tab w:val="left" w:pos="0"/>
        </w:tabs>
        <w:ind w:firstLine="0"/>
        <w:rPr>
          <w:rFonts w:ascii="Verdana" w:hAnsi="Verdana"/>
          <w:bCs/>
          <w:sz w:val="20"/>
          <w:szCs w:val="20"/>
        </w:rPr>
      </w:pPr>
      <w:r>
        <w:rPr>
          <w:rFonts w:ascii="Verdana" w:hAnsi="Verdana"/>
          <w:bCs/>
          <w:sz w:val="20"/>
          <w:szCs w:val="20"/>
        </w:rPr>
        <w:t xml:space="preserve">De Crisisdienst Zuid-Holland </w:t>
      </w:r>
      <w:r w:rsidR="00552206">
        <w:rPr>
          <w:rFonts w:ascii="Verdana" w:hAnsi="Verdana"/>
          <w:bCs/>
          <w:sz w:val="20"/>
          <w:szCs w:val="20"/>
        </w:rPr>
        <w:t>Z</w:t>
      </w:r>
      <w:r>
        <w:rPr>
          <w:rFonts w:ascii="Verdana" w:hAnsi="Verdana"/>
          <w:bCs/>
          <w:sz w:val="20"/>
          <w:szCs w:val="20"/>
        </w:rPr>
        <w:t xml:space="preserve">uid is een samenvoeging per 1 september jl. van </w:t>
      </w:r>
      <w:r w:rsidR="00D32DCC">
        <w:rPr>
          <w:rFonts w:ascii="Verdana" w:hAnsi="Verdana"/>
          <w:bCs/>
          <w:sz w:val="20"/>
          <w:szCs w:val="20"/>
        </w:rPr>
        <w:t xml:space="preserve">het Crisisinterventieteam en het Crisisteam </w:t>
      </w:r>
      <w:proofErr w:type="spellStart"/>
      <w:r w:rsidR="00D32DCC">
        <w:rPr>
          <w:rFonts w:ascii="Verdana" w:hAnsi="Verdana"/>
          <w:bCs/>
          <w:sz w:val="20"/>
          <w:szCs w:val="20"/>
        </w:rPr>
        <w:t>Vivens</w:t>
      </w:r>
      <w:proofErr w:type="spellEnd"/>
      <w:r w:rsidR="00D32DCC">
        <w:rPr>
          <w:rFonts w:ascii="Verdana" w:hAnsi="Verdana"/>
          <w:bCs/>
          <w:sz w:val="20"/>
          <w:szCs w:val="20"/>
        </w:rPr>
        <w:t xml:space="preserve">. Deze crisisdienst is te bereiken door mantelzorgers. De crisisdienst van </w:t>
      </w:r>
      <w:proofErr w:type="spellStart"/>
      <w:r w:rsidR="00D32DCC">
        <w:rPr>
          <w:rFonts w:ascii="Verdana" w:hAnsi="Verdana"/>
          <w:bCs/>
          <w:sz w:val="20"/>
          <w:szCs w:val="20"/>
        </w:rPr>
        <w:t>Yulius</w:t>
      </w:r>
      <w:proofErr w:type="spellEnd"/>
      <w:r w:rsidR="00D32DCC">
        <w:rPr>
          <w:rFonts w:ascii="Verdana" w:hAnsi="Verdana"/>
          <w:bCs/>
          <w:sz w:val="20"/>
          <w:szCs w:val="20"/>
        </w:rPr>
        <w:t xml:space="preserve"> is uitsluitend te bereiken door professionals.</w:t>
      </w:r>
    </w:p>
    <w:p w:rsidR="00D32DCC" w:rsidRDefault="00D32DCC" w:rsidP="00013184">
      <w:pPr>
        <w:pStyle w:val="Standard"/>
        <w:tabs>
          <w:tab w:val="left" w:pos="0"/>
        </w:tabs>
        <w:ind w:firstLine="0"/>
        <w:rPr>
          <w:rFonts w:ascii="Verdana" w:hAnsi="Verdana"/>
          <w:bCs/>
          <w:sz w:val="20"/>
          <w:szCs w:val="20"/>
        </w:rPr>
      </w:pPr>
    </w:p>
    <w:p w:rsidR="00D32DCC" w:rsidRDefault="00D32DCC" w:rsidP="00013184">
      <w:pPr>
        <w:pStyle w:val="Standard"/>
        <w:tabs>
          <w:tab w:val="left" w:pos="0"/>
        </w:tabs>
        <w:ind w:firstLine="0"/>
        <w:rPr>
          <w:rFonts w:ascii="Verdana" w:hAnsi="Verdana"/>
          <w:bCs/>
          <w:sz w:val="20"/>
          <w:szCs w:val="20"/>
        </w:rPr>
      </w:pPr>
      <w:r>
        <w:rPr>
          <w:rFonts w:ascii="Verdana" w:hAnsi="Verdana"/>
          <w:bCs/>
          <w:sz w:val="20"/>
          <w:szCs w:val="20"/>
        </w:rPr>
        <w:t>Overeengekomen wordt dat het telefoonnummer van de Crisisdienst ZHZ wordt bekendgemaakt en ook prominent op de gemeentelijke website wordt vermeld.</w:t>
      </w:r>
    </w:p>
    <w:p w:rsidR="00D32DCC" w:rsidRDefault="00D32DCC" w:rsidP="00013184">
      <w:pPr>
        <w:pStyle w:val="Standard"/>
        <w:tabs>
          <w:tab w:val="left" w:pos="0"/>
        </w:tabs>
        <w:ind w:firstLine="0"/>
        <w:rPr>
          <w:rFonts w:ascii="Verdana" w:hAnsi="Verdana"/>
          <w:bCs/>
          <w:sz w:val="20"/>
          <w:szCs w:val="20"/>
        </w:rPr>
      </w:pPr>
      <w:r>
        <w:rPr>
          <w:rFonts w:ascii="Verdana" w:hAnsi="Verdana"/>
          <w:bCs/>
          <w:sz w:val="20"/>
          <w:szCs w:val="20"/>
        </w:rPr>
        <w:t xml:space="preserve">Ook de standaard-contactpersoon van </w:t>
      </w:r>
      <w:proofErr w:type="spellStart"/>
      <w:r>
        <w:rPr>
          <w:rFonts w:ascii="Verdana" w:hAnsi="Verdana"/>
          <w:bCs/>
          <w:sz w:val="20"/>
          <w:szCs w:val="20"/>
        </w:rPr>
        <w:t>Yulius</w:t>
      </w:r>
      <w:proofErr w:type="spellEnd"/>
      <w:r>
        <w:rPr>
          <w:rFonts w:ascii="Verdana" w:hAnsi="Verdana"/>
          <w:bCs/>
          <w:sz w:val="20"/>
          <w:szCs w:val="20"/>
        </w:rPr>
        <w:t xml:space="preserve"> voor de Sociale Teams moet bekend zijn.</w:t>
      </w:r>
    </w:p>
    <w:p w:rsidR="00D32DCC" w:rsidRDefault="00D32DCC" w:rsidP="00013184">
      <w:pPr>
        <w:pStyle w:val="Standard"/>
        <w:tabs>
          <w:tab w:val="left" w:pos="0"/>
        </w:tabs>
        <w:ind w:firstLine="0"/>
        <w:rPr>
          <w:rFonts w:ascii="Verdana" w:hAnsi="Verdana"/>
          <w:bCs/>
          <w:sz w:val="20"/>
          <w:szCs w:val="20"/>
        </w:rPr>
      </w:pPr>
    </w:p>
    <w:p w:rsidR="00D32DCC" w:rsidRDefault="00D32DCC" w:rsidP="00013184">
      <w:pPr>
        <w:pStyle w:val="Standard"/>
        <w:tabs>
          <w:tab w:val="left" w:pos="0"/>
        </w:tabs>
        <w:ind w:firstLine="0"/>
        <w:rPr>
          <w:rFonts w:ascii="Verdana" w:hAnsi="Verdana"/>
          <w:bCs/>
          <w:sz w:val="20"/>
          <w:szCs w:val="20"/>
        </w:rPr>
      </w:pPr>
      <w:r>
        <w:rPr>
          <w:rFonts w:ascii="Verdana" w:hAnsi="Verdana"/>
          <w:bCs/>
          <w:sz w:val="20"/>
          <w:szCs w:val="20"/>
        </w:rPr>
        <w:t>Desgevraagd wordt medegedeeld dat een half jaar voor de 18</w:t>
      </w:r>
      <w:r w:rsidRPr="00D32DCC">
        <w:rPr>
          <w:rFonts w:ascii="Verdana" w:hAnsi="Verdana"/>
          <w:bCs/>
          <w:sz w:val="20"/>
          <w:szCs w:val="20"/>
          <w:vertAlign w:val="superscript"/>
        </w:rPr>
        <w:t>e</w:t>
      </w:r>
      <w:r>
        <w:rPr>
          <w:rFonts w:ascii="Verdana" w:hAnsi="Verdana"/>
          <w:bCs/>
          <w:sz w:val="20"/>
          <w:szCs w:val="20"/>
        </w:rPr>
        <w:t xml:space="preserve"> verjaardag wordt bezien of verlengde jeugdzorg tot het 21</w:t>
      </w:r>
      <w:r w:rsidRPr="00D32DCC">
        <w:rPr>
          <w:rFonts w:ascii="Verdana" w:hAnsi="Verdana"/>
          <w:bCs/>
          <w:sz w:val="20"/>
          <w:szCs w:val="20"/>
          <w:vertAlign w:val="superscript"/>
        </w:rPr>
        <w:t>e</w:t>
      </w:r>
      <w:r>
        <w:rPr>
          <w:rFonts w:ascii="Verdana" w:hAnsi="Verdana"/>
          <w:bCs/>
          <w:sz w:val="20"/>
          <w:szCs w:val="20"/>
        </w:rPr>
        <w:t xml:space="preserve"> jaar noodzakelijk is.</w:t>
      </w:r>
    </w:p>
    <w:p w:rsidR="00D32DCC" w:rsidRDefault="00D32DCC" w:rsidP="00013184">
      <w:pPr>
        <w:pStyle w:val="Standard"/>
        <w:tabs>
          <w:tab w:val="left" w:pos="0"/>
        </w:tabs>
        <w:ind w:firstLine="0"/>
        <w:rPr>
          <w:rFonts w:ascii="Verdana" w:hAnsi="Verdana"/>
          <w:bCs/>
          <w:sz w:val="20"/>
          <w:szCs w:val="20"/>
        </w:rPr>
      </w:pPr>
    </w:p>
    <w:p w:rsidR="00D32DCC" w:rsidRDefault="00D32DCC" w:rsidP="00013184">
      <w:pPr>
        <w:pStyle w:val="Standard"/>
        <w:tabs>
          <w:tab w:val="left" w:pos="0"/>
        </w:tabs>
        <w:ind w:firstLine="0"/>
        <w:rPr>
          <w:rFonts w:ascii="Verdana" w:hAnsi="Verdana"/>
          <w:bCs/>
          <w:sz w:val="20"/>
          <w:szCs w:val="20"/>
        </w:rPr>
      </w:pPr>
      <w:r>
        <w:rPr>
          <w:rFonts w:ascii="Verdana" w:hAnsi="Verdana"/>
          <w:bCs/>
          <w:sz w:val="20"/>
          <w:szCs w:val="20"/>
        </w:rPr>
        <w:t xml:space="preserve">Medegedeeld wordt dat de Stichting De Hoop </w:t>
      </w:r>
      <w:r w:rsidR="00F82B73">
        <w:rPr>
          <w:rFonts w:ascii="Verdana" w:hAnsi="Verdana"/>
          <w:bCs/>
          <w:sz w:val="20"/>
          <w:szCs w:val="20"/>
        </w:rPr>
        <w:t>bezig is met de aankoop van een woonboerderij in de gemeente Giessenlanden.</w:t>
      </w:r>
      <w:r w:rsidR="004111EE">
        <w:rPr>
          <w:rFonts w:ascii="Verdana" w:hAnsi="Verdana"/>
          <w:bCs/>
          <w:sz w:val="20"/>
          <w:szCs w:val="20"/>
        </w:rPr>
        <w:t xml:space="preserve"> Voor de woonvorm wordt een tussenvorm gezocht</w:t>
      </w:r>
      <w:r w:rsidR="00AE4E23">
        <w:rPr>
          <w:rFonts w:ascii="Verdana" w:hAnsi="Verdana"/>
          <w:bCs/>
          <w:sz w:val="20"/>
          <w:szCs w:val="20"/>
        </w:rPr>
        <w:t xml:space="preserve"> voor meerdere doelgroepen</w:t>
      </w:r>
      <w:r w:rsidR="004111EE">
        <w:rPr>
          <w:rFonts w:ascii="Verdana" w:hAnsi="Verdana"/>
          <w:bCs/>
          <w:sz w:val="20"/>
          <w:szCs w:val="20"/>
        </w:rPr>
        <w:t>: de stap van intramuraal naar thuis is te groot</w:t>
      </w:r>
      <w:r w:rsidR="00AE4E23">
        <w:rPr>
          <w:rFonts w:ascii="Verdana" w:hAnsi="Verdana"/>
          <w:bCs/>
          <w:sz w:val="20"/>
          <w:szCs w:val="20"/>
        </w:rPr>
        <w:t>.</w:t>
      </w:r>
    </w:p>
    <w:p w:rsidR="004111EE" w:rsidRDefault="004111EE" w:rsidP="00013184">
      <w:pPr>
        <w:pStyle w:val="Standard"/>
        <w:tabs>
          <w:tab w:val="left" w:pos="0"/>
        </w:tabs>
        <w:ind w:firstLine="0"/>
        <w:rPr>
          <w:rFonts w:ascii="Verdana" w:hAnsi="Verdana"/>
          <w:bCs/>
          <w:sz w:val="20"/>
          <w:szCs w:val="20"/>
        </w:rPr>
      </w:pPr>
    </w:p>
    <w:p w:rsidR="004111EE" w:rsidRDefault="004111EE" w:rsidP="00013184">
      <w:pPr>
        <w:pStyle w:val="Standard"/>
        <w:tabs>
          <w:tab w:val="left" w:pos="0"/>
        </w:tabs>
        <w:ind w:firstLine="0"/>
        <w:rPr>
          <w:rFonts w:ascii="Verdana" w:hAnsi="Verdana"/>
          <w:bCs/>
          <w:sz w:val="20"/>
          <w:szCs w:val="20"/>
        </w:rPr>
      </w:pPr>
      <w:r>
        <w:rPr>
          <w:rFonts w:ascii="Verdana" w:hAnsi="Verdana"/>
          <w:bCs/>
          <w:sz w:val="20"/>
          <w:szCs w:val="20"/>
        </w:rPr>
        <w:t>Voor het Beschermd Wonen – Beschermd Thuis is regionaal nog geen ggz-overleg opgezet.</w:t>
      </w:r>
    </w:p>
    <w:p w:rsidR="004111EE" w:rsidRDefault="004111EE" w:rsidP="00013184">
      <w:pPr>
        <w:pStyle w:val="Standard"/>
        <w:tabs>
          <w:tab w:val="left" w:pos="0"/>
        </w:tabs>
        <w:ind w:firstLine="0"/>
        <w:rPr>
          <w:rFonts w:ascii="Verdana" w:hAnsi="Verdana"/>
          <w:bCs/>
          <w:sz w:val="20"/>
          <w:szCs w:val="20"/>
        </w:rPr>
      </w:pPr>
    </w:p>
    <w:p w:rsidR="002E7689" w:rsidRDefault="002E7689" w:rsidP="00013184">
      <w:pPr>
        <w:pStyle w:val="Standard"/>
        <w:tabs>
          <w:tab w:val="left" w:pos="0"/>
        </w:tabs>
        <w:ind w:firstLine="0"/>
        <w:rPr>
          <w:rFonts w:ascii="Verdana" w:hAnsi="Verdana"/>
          <w:bCs/>
          <w:sz w:val="20"/>
          <w:szCs w:val="20"/>
        </w:rPr>
      </w:pPr>
    </w:p>
    <w:p w:rsidR="002E7689" w:rsidRDefault="002E7689" w:rsidP="00013184">
      <w:pPr>
        <w:pStyle w:val="Standard"/>
        <w:tabs>
          <w:tab w:val="left" w:pos="0"/>
        </w:tabs>
        <w:ind w:firstLine="0"/>
        <w:rPr>
          <w:rFonts w:ascii="Verdana" w:hAnsi="Verdana"/>
          <w:bCs/>
          <w:sz w:val="20"/>
          <w:szCs w:val="20"/>
        </w:rPr>
      </w:pPr>
    </w:p>
    <w:p w:rsidR="002E7689" w:rsidRDefault="002E7689" w:rsidP="00013184">
      <w:pPr>
        <w:pStyle w:val="Standard"/>
        <w:tabs>
          <w:tab w:val="left" w:pos="0"/>
        </w:tabs>
        <w:ind w:firstLine="0"/>
        <w:rPr>
          <w:rFonts w:ascii="Verdana" w:hAnsi="Verdana"/>
          <w:bCs/>
          <w:sz w:val="20"/>
          <w:szCs w:val="20"/>
        </w:rPr>
      </w:pPr>
    </w:p>
    <w:p w:rsidR="002E7689" w:rsidRDefault="002E7689" w:rsidP="00013184">
      <w:pPr>
        <w:pStyle w:val="Standard"/>
        <w:tabs>
          <w:tab w:val="left" w:pos="0"/>
        </w:tabs>
        <w:ind w:firstLine="0"/>
        <w:rPr>
          <w:rFonts w:ascii="Verdana" w:hAnsi="Verdana"/>
          <w:bCs/>
          <w:sz w:val="20"/>
          <w:szCs w:val="20"/>
        </w:rPr>
      </w:pPr>
    </w:p>
    <w:p w:rsidR="002E7689" w:rsidRDefault="002E7689" w:rsidP="00013184">
      <w:pPr>
        <w:pStyle w:val="Standard"/>
        <w:tabs>
          <w:tab w:val="left" w:pos="0"/>
        </w:tabs>
        <w:ind w:firstLine="0"/>
        <w:rPr>
          <w:rFonts w:ascii="Verdana" w:hAnsi="Verdana"/>
          <w:bCs/>
          <w:sz w:val="20"/>
          <w:szCs w:val="20"/>
        </w:rPr>
      </w:pPr>
    </w:p>
    <w:p w:rsidR="002E7689" w:rsidRDefault="002E7689" w:rsidP="00013184">
      <w:pPr>
        <w:pStyle w:val="Standard"/>
        <w:tabs>
          <w:tab w:val="left" w:pos="0"/>
        </w:tabs>
        <w:ind w:firstLine="0"/>
        <w:rPr>
          <w:rFonts w:ascii="Verdana" w:hAnsi="Verdana"/>
          <w:bCs/>
          <w:sz w:val="20"/>
          <w:szCs w:val="20"/>
        </w:rPr>
      </w:pPr>
    </w:p>
    <w:p w:rsidR="004111EE" w:rsidRDefault="004111EE" w:rsidP="00013184">
      <w:pPr>
        <w:pStyle w:val="Standard"/>
        <w:tabs>
          <w:tab w:val="left" w:pos="0"/>
        </w:tabs>
        <w:ind w:firstLine="0"/>
        <w:rPr>
          <w:rFonts w:ascii="Verdana" w:hAnsi="Verdana"/>
          <w:bCs/>
          <w:sz w:val="20"/>
          <w:szCs w:val="20"/>
        </w:rPr>
      </w:pPr>
      <w:r w:rsidRPr="004111EE">
        <w:rPr>
          <w:rFonts w:ascii="Verdana" w:hAnsi="Verdana"/>
          <w:bCs/>
          <w:sz w:val="20"/>
          <w:szCs w:val="20"/>
        </w:rPr>
        <w:t>De Wet Verplichte geestelijke gezondheidszorg (</w:t>
      </w:r>
      <w:proofErr w:type="spellStart"/>
      <w:r w:rsidRPr="004111EE">
        <w:rPr>
          <w:rFonts w:ascii="Verdana" w:hAnsi="Verdana"/>
          <w:bCs/>
          <w:sz w:val="20"/>
          <w:szCs w:val="20"/>
        </w:rPr>
        <w:t>Wvggz</w:t>
      </w:r>
      <w:proofErr w:type="spellEnd"/>
      <w:r w:rsidRPr="004111EE">
        <w:rPr>
          <w:rFonts w:ascii="Verdana" w:hAnsi="Verdana"/>
          <w:bCs/>
          <w:sz w:val="20"/>
          <w:szCs w:val="20"/>
        </w:rPr>
        <w:t>) gaat in op 1 januari 2020. Deze wet regelt de rechten van mensen die te maken hebben met verplichte zorg in de GGZ. Een belangrijke verandering is dat verplichte zorg straks ook buiten een GGZ-instelling opgelegd kan worden.</w:t>
      </w:r>
      <w:r>
        <w:rPr>
          <w:rFonts w:ascii="Verdana" w:hAnsi="Verdana"/>
          <w:bCs/>
          <w:sz w:val="20"/>
          <w:szCs w:val="20"/>
        </w:rPr>
        <w:t xml:space="preserve"> </w:t>
      </w:r>
    </w:p>
    <w:p w:rsidR="004111EE" w:rsidRPr="00013184" w:rsidRDefault="004111EE" w:rsidP="00013184">
      <w:pPr>
        <w:pStyle w:val="Standard"/>
        <w:tabs>
          <w:tab w:val="left" w:pos="0"/>
        </w:tabs>
        <w:ind w:firstLine="0"/>
        <w:rPr>
          <w:rFonts w:ascii="Verdana" w:hAnsi="Verdana"/>
          <w:bCs/>
          <w:sz w:val="20"/>
          <w:szCs w:val="20"/>
        </w:rPr>
      </w:pPr>
      <w:r w:rsidRPr="004111EE">
        <w:rPr>
          <w:rFonts w:ascii="Verdana" w:hAnsi="Verdana"/>
          <w:bCs/>
          <w:sz w:val="20"/>
          <w:szCs w:val="20"/>
        </w:rPr>
        <w:t>Onder de huidige wet (</w:t>
      </w:r>
      <w:proofErr w:type="spellStart"/>
      <w:r w:rsidRPr="004111EE">
        <w:rPr>
          <w:rFonts w:ascii="Verdana" w:hAnsi="Verdana"/>
          <w:bCs/>
          <w:sz w:val="20"/>
          <w:szCs w:val="20"/>
        </w:rPr>
        <w:t>Bopz</w:t>
      </w:r>
      <w:proofErr w:type="spellEnd"/>
      <w:r w:rsidRPr="004111EE">
        <w:rPr>
          <w:rFonts w:ascii="Verdana" w:hAnsi="Verdana"/>
          <w:bCs/>
          <w:sz w:val="20"/>
          <w:szCs w:val="20"/>
        </w:rPr>
        <w:t>)</w:t>
      </w:r>
      <w:r>
        <w:rPr>
          <w:rFonts w:ascii="Verdana" w:hAnsi="Verdana"/>
          <w:bCs/>
          <w:sz w:val="20"/>
          <w:szCs w:val="20"/>
        </w:rPr>
        <w:t xml:space="preserve"> speelt de gemeente tot 1 januari 2020 een kleinere rol.</w:t>
      </w:r>
    </w:p>
    <w:p w:rsidR="00013184" w:rsidRDefault="00013184" w:rsidP="00013184">
      <w:pPr>
        <w:pStyle w:val="Standard"/>
        <w:tabs>
          <w:tab w:val="left" w:pos="0"/>
        </w:tabs>
        <w:ind w:firstLine="0"/>
        <w:rPr>
          <w:rFonts w:ascii="Verdana" w:hAnsi="Verdana"/>
          <w:bCs/>
          <w:sz w:val="20"/>
          <w:szCs w:val="20"/>
        </w:rPr>
      </w:pPr>
    </w:p>
    <w:p w:rsidR="00AE4E23" w:rsidRDefault="00AE4E23" w:rsidP="00013184">
      <w:pPr>
        <w:pStyle w:val="Standard"/>
        <w:tabs>
          <w:tab w:val="left" w:pos="0"/>
        </w:tabs>
        <w:ind w:firstLine="0"/>
        <w:rPr>
          <w:rFonts w:ascii="Verdana" w:hAnsi="Verdana"/>
          <w:bCs/>
          <w:sz w:val="20"/>
          <w:szCs w:val="20"/>
        </w:rPr>
      </w:pPr>
      <w:r>
        <w:rPr>
          <w:rFonts w:ascii="Verdana" w:hAnsi="Verdana"/>
          <w:bCs/>
          <w:sz w:val="20"/>
          <w:szCs w:val="20"/>
        </w:rPr>
        <w:t xml:space="preserve">Het Plan van Aanpak Beschermd Wonen zal ergens in december worden gecompleteerd met de aanbevelingen etc. </w:t>
      </w:r>
    </w:p>
    <w:p w:rsidR="00AE4E23" w:rsidRDefault="00AE4E23" w:rsidP="00013184">
      <w:pPr>
        <w:pStyle w:val="Standard"/>
        <w:tabs>
          <w:tab w:val="left" w:pos="0"/>
        </w:tabs>
        <w:ind w:firstLine="0"/>
        <w:rPr>
          <w:rFonts w:ascii="Verdana" w:hAnsi="Verdana"/>
          <w:bCs/>
          <w:sz w:val="20"/>
          <w:szCs w:val="20"/>
        </w:rPr>
      </w:pPr>
      <w:r>
        <w:rPr>
          <w:rFonts w:ascii="Verdana" w:hAnsi="Verdana"/>
          <w:bCs/>
          <w:sz w:val="20"/>
          <w:szCs w:val="20"/>
        </w:rPr>
        <w:t xml:space="preserve">Op de vraag van Shirly dat zij suïcide-preventie in het </w:t>
      </w:r>
      <w:proofErr w:type="spellStart"/>
      <w:r>
        <w:rPr>
          <w:rFonts w:ascii="Verdana" w:hAnsi="Verdana"/>
          <w:bCs/>
          <w:sz w:val="20"/>
          <w:szCs w:val="20"/>
        </w:rPr>
        <w:t>PvA</w:t>
      </w:r>
      <w:proofErr w:type="spellEnd"/>
      <w:r>
        <w:rPr>
          <w:rFonts w:ascii="Verdana" w:hAnsi="Verdana"/>
          <w:bCs/>
          <w:sz w:val="20"/>
          <w:szCs w:val="20"/>
        </w:rPr>
        <w:t xml:space="preserve"> mist, wordt toegezegd dat dit wordt meegenomen.</w:t>
      </w:r>
    </w:p>
    <w:p w:rsidR="00AE4E23" w:rsidRDefault="00AE4E23" w:rsidP="00013184">
      <w:pPr>
        <w:pStyle w:val="Standard"/>
        <w:tabs>
          <w:tab w:val="left" w:pos="0"/>
        </w:tabs>
        <w:ind w:firstLine="0"/>
        <w:rPr>
          <w:rFonts w:ascii="Verdana" w:hAnsi="Verdana"/>
          <w:bCs/>
          <w:sz w:val="20"/>
          <w:szCs w:val="20"/>
        </w:rPr>
      </w:pPr>
    </w:p>
    <w:p w:rsidR="00AE4E23" w:rsidRDefault="00AE4E23" w:rsidP="00013184">
      <w:pPr>
        <w:pStyle w:val="Standard"/>
        <w:tabs>
          <w:tab w:val="left" w:pos="0"/>
        </w:tabs>
        <w:ind w:firstLine="0"/>
        <w:rPr>
          <w:rFonts w:ascii="Verdana" w:hAnsi="Verdana"/>
          <w:bCs/>
          <w:sz w:val="20"/>
          <w:szCs w:val="20"/>
        </w:rPr>
      </w:pPr>
      <w:r>
        <w:rPr>
          <w:rFonts w:ascii="Verdana" w:hAnsi="Verdana"/>
          <w:bCs/>
          <w:sz w:val="20"/>
          <w:szCs w:val="20"/>
        </w:rPr>
        <w:t>Margreet bedankt Maarten en Jap-Peter voor hun inbreng, waarna beide heren de vergadering verlaten.</w:t>
      </w:r>
    </w:p>
    <w:p w:rsidR="00AE4E23" w:rsidRPr="00013184" w:rsidRDefault="00AE4E23" w:rsidP="00013184">
      <w:pPr>
        <w:pStyle w:val="Standard"/>
        <w:tabs>
          <w:tab w:val="left" w:pos="0"/>
        </w:tabs>
        <w:ind w:firstLine="0"/>
        <w:rPr>
          <w:rFonts w:ascii="Verdana" w:hAnsi="Verdana"/>
          <w:bCs/>
          <w:sz w:val="20"/>
          <w:szCs w:val="20"/>
        </w:rPr>
      </w:pPr>
    </w:p>
    <w:p w:rsidR="000366B3" w:rsidRPr="000366B3" w:rsidRDefault="005F561C" w:rsidP="00F859A3">
      <w:pPr>
        <w:pStyle w:val="Standard"/>
        <w:numPr>
          <w:ilvl w:val="0"/>
          <w:numId w:val="35"/>
        </w:numPr>
        <w:tabs>
          <w:tab w:val="left" w:pos="0"/>
        </w:tabs>
        <w:ind w:left="567" w:hanging="567"/>
        <w:rPr>
          <w:rFonts w:ascii="Verdana" w:hAnsi="Verdana"/>
          <w:b/>
          <w:bCs/>
          <w:sz w:val="20"/>
          <w:szCs w:val="20"/>
        </w:rPr>
      </w:pPr>
      <w:r>
        <w:rPr>
          <w:rFonts w:ascii="Verdana" w:hAnsi="Verdana"/>
          <w:b/>
          <w:bCs/>
          <w:sz w:val="20"/>
          <w:szCs w:val="20"/>
        </w:rPr>
        <w:t>Mededelingen, ingekomen en uitgaande stukken</w:t>
      </w:r>
    </w:p>
    <w:p w:rsidR="00013184" w:rsidRDefault="00013184" w:rsidP="00F859A3">
      <w:pPr>
        <w:pStyle w:val="Standard"/>
        <w:tabs>
          <w:tab w:val="left" w:pos="0"/>
        </w:tabs>
        <w:rPr>
          <w:rFonts w:ascii="Verdana" w:hAnsi="Verdana"/>
          <w:sz w:val="20"/>
          <w:szCs w:val="20"/>
        </w:rPr>
      </w:pPr>
    </w:p>
    <w:p w:rsidR="000366B3" w:rsidRDefault="000366B3" w:rsidP="00013184">
      <w:pPr>
        <w:pStyle w:val="Standard"/>
        <w:tabs>
          <w:tab w:val="left" w:pos="0"/>
        </w:tabs>
        <w:ind w:firstLine="0"/>
        <w:rPr>
          <w:rFonts w:ascii="Verdana" w:hAnsi="Verdana"/>
          <w:sz w:val="20"/>
          <w:szCs w:val="20"/>
        </w:rPr>
      </w:pPr>
      <w:r w:rsidRPr="000366B3">
        <w:rPr>
          <w:rFonts w:ascii="Verdana" w:hAnsi="Verdana"/>
          <w:sz w:val="20"/>
          <w:szCs w:val="20"/>
          <w:u w:val="single"/>
        </w:rPr>
        <w:t>Mededelingen</w:t>
      </w:r>
    </w:p>
    <w:p w:rsidR="00B37798" w:rsidRDefault="00AE4E23" w:rsidP="00F859A3">
      <w:pPr>
        <w:pStyle w:val="Standard"/>
        <w:tabs>
          <w:tab w:val="left" w:pos="0"/>
        </w:tabs>
        <w:rPr>
          <w:rFonts w:ascii="Verdana" w:hAnsi="Verdana"/>
          <w:sz w:val="20"/>
          <w:szCs w:val="20"/>
        </w:rPr>
      </w:pPr>
      <w:r>
        <w:rPr>
          <w:rFonts w:ascii="Verdana" w:hAnsi="Verdana"/>
          <w:sz w:val="20"/>
          <w:szCs w:val="20"/>
        </w:rPr>
        <w:tab/>
        <w:t xml:space="preserve">Afwezig zijn </w:t>
      </w:r>
      <w:r w:rsidRPr="00AE4E23">
        <w:rPr>
          <w:rFonts w:ascii="Verdana" w:hAnsi="Verdana"/>
          <w:sz w:val="20"/>
          <w:szCs w:val="20"/>
        </w:rPr>
        <w:t>Jan Simons, Arnolda Baars</w:t>
      </w:r>
      <w:r>
        <w:rPr>
          <w:rFonts w:ascii="Verdana" w:hAnsi="Verdana"/>
          <w:sz w:val="20"/>
          <w:szCs w:val="20"/>
        </w:rPr>
        <w:t>,</w:t>
      </w:r>
      <w:r w:rsidRPr="00AE4E23">
        <w:rPr>
          <w:rFonts w:ascii="Verdana" w:hAnsi="Verdana"/>
          <w:sz w:val="20"/>
          <w:szCs w:val="20"/>
        </w:rPr>
        <w:t xml:space="preserve"> Frans Hakkesteeg</w:t>
      </w:r>
      <w:r>
        <w:rPr>
          <w:rFonts w:ascii="Verdana" w:hAnsi="Verdana"/>
          <w:sz w:val="20"/>
          <w:szCs w:val="20"/>
        </w:rPr>
        <w:t>, Loes Doeland</w:t>
      </w:r>
      <w:r w:rsidR="00976100">
        <w:rPr>
          <w:rFonts w:ascii="Verdana" w:hAnsi="Verdana"/>
          <w:sz w:val="20"/>
          <w:szCs w:val="20"/>
        </w:rPr>
        <w:t xml:space="preserve"> en Leo Timmer.</w:t>
      </w:r>
    </w:p>
    <w:p w:rsidR="00AE4E23" w:rsidRDefault="00AE4E23" w:rsidP="00F859A3">
      <w:pPr>
        <w:pStyle w:val="Standard"/>
        <w:tabs>
          <w:tab w:val="left" w:pos="0"/>
        </w:tabs>
        <w:rPr>
          <w:rFonts w:ascii="Verdana" w:hAnsi="Verdana"/>
          <w:sz w:val="20"/>
          <w:szCs w:val="20"/>
        </w:rPr>
      </w:pPr>
    </w:p>
    <w:p w:rsidR="00976100" w:rsidRDefault="00976100" w:rsidP="00F859A3">
      <w:pPr>
        <w:pStyle w:val="Standard"/>
        <w:tabs>
          <w:tab w:val="left" w:pos="0"/>
        </w:tabs>
        <w:rPr>
          <w:rFonts w:ascii="Verdana" w:hAnsi="Verdana"/>
          <w:sz w:val="20"/>
          <w:szCs w:val="20"/>
        </w:rPr>
      </w:pPr>
      <w:r>
        <w:rPr>
          <w:rFonts w:ascii="Verdana" w:hAnsi="Verdana"/>
          <w:sz w:val="20"/>
          <w:szCs w:val="20"/>
        </w:rPr>
        <w:tab/>
      </w:r>
      <w:r w:rsidR="002D2ACC">
        <w:rPr>
          <w:rFonts w:ascii="Verdana" w:hAnsi="Verdana"/>
          <w:sz w:val="20"/>
          <w:szCs w:val="20"/>
        </w:rPr>
        <w:t>In het voorgesprek m</w:t>
      </w:r>
      <w:r w:rsidR="000613C5">
        <w:rPr>
          <w:rFonts w:ascii="Verdana" w:hAnsi="Verdana"/>
          <w:sz w:val="20"/>
          <w:szCs w:val="20"/>
        </w:rPr>
        <w:t>et</w:t>
      </w:r>
      <w:r w:rsidR="002D2ACC">
        <w:rPr>
          <w:rFonts w:ascii="Verdana" w:hAnsi="Verdana"/>
          <w:sz w:val="20"/>
          <w:szCs w:val="20"/>
        </w:rPr>
        <w:t xml:space="preserve"> Menno is aan de </w:t>
      </w:r>
      <w:r w:rsidR="000613C5">
        <w:rPr>
          <w:rFonts w:ascii="Verdana" w:hAnsi="Verdana"/>
          <w:sz w:val="20"/>
          <w:szCs w:val="20"/>
        </w:rPr>
        <w:t>o</w:t>
      </w:r>
      <w:r w:rsidR="002D2ACC">
        <w:rPr>
          <w:rFonts w:ascii="Verdana" w:hAnsi="Verdana"/>
          <w:sz w:val="20"/>
          <w:szCs w:val="20"/>
        </w:rPr>
        <w:t xml:space="preserve">rde geweest </w:t>
      </w:r>
      <w:r w:rsidR="000613C5">
        <w:rPr>
          <w:rFonts w:ascii="Verdana" w:hAnsi="Verdana"/>
          <w:sz w:val="20"/>
          <w:szCs w:val="20"/>
        </w:rPr>
        <w:t>hoe verder te gaan na 1 januari én de site van de VNG, waarop een eigen bijdrage staat vermeld van maximaal € 17,50 per 4 weken.</w:t>
      </w:r>
    </w:p>
    <w:p w:rsidR="000613C5" w:rsidRDefault="000613C5" w:rsidP="00F859A3">
      <w:pPr>
        <w:pStyle w:val="Standard"/>
        <w:tabs>
          <w:tab w:val="left" w:pos="0"/>
        </w:tabs>
        <w:rPr>
          <w:rFonts w:ascii="Verdana" w:hAnsi="Verdana"/>
          <w:sz w:val="20"/>
          <w:szCs w:val="20"/>
        </w:rPr>
      </w:pPr>
    </w:p>
    <w:p w:rsidR="00976100" w:rsidRDefault="000613C5" w:rsidP="00F859A3">
      <w:pPr>
        <w:pStyle w:val="Standard"/>
        <w:tabs>
          <w:tab w:val="left" w:pos="0"/>
        </w:tabs>
        <w:rPr>
          <w:rFonts w:ascii="Verdana" w:hAnsi="Verdana"/>
          <w:sz w:val="20"/>
          <w:szCs w:val="20"/>
        </w:rPr>
      </w:pPr>
      <w:r>
        <w:rPr>
          <w:rFonts w:ascii="Verdana" w:hAnsi="Verdana"/>
          <w:sz w:val="20"/>
          <w:szCs w:val="20"/>
        </w:rPr>
        <w:tab/>
        <w:t>Op 12 februari 2019 vindt in ‘de Til’ te Giessenburg een theatervoorstelling plaats over dementie.</w:t>
      </w:r>
    </w:p>
    <w:p w:rsidR="000613C5" w:rsidRDefault="000613C5" w:rsidP="00F859A3">
      <w:pPr>
        <w:pStyle w:val="Standard"/>
        <w:tabs>
          <w:tab w:val="left" w:pos="0"/>
        </w:tabs>
        <w:rPr>
          <w:rFonts w:ascii="Verdana" w:hAnsi="Verdana"/>
          <w:sz w:val="20"/>
          <w:szCs w:val="20"/>
        </w:rPr>
      </w:pPr>
    </w:p>
    <w:p w:rsidR="000613C5" w:rsidRDefault="000613C5" w:rsidP="00F859A3">
      <w:pPr>
        <w:pStyle w:val="Standard"/>
        <w:tabs>
          <w:tab w:val="left" w:pos="0"/>
        </w:tabs>
        <w:rPr>
          <w:rFonts w:ascii="Verdana" w:hAnsi="Verdana"/>
          <w:sz w:val="20"/>
          <w:szCs w:val="20"/>
        </w:rPr>
      </w:pPr>
      <w:r>
        <w:rPr>
          <w:rFonts w:ascii="Verdana" w:hAnsi="Verdana"/>
          <w:sz w:val="20"/>
          <w:szCs w:val="20"/>
        </w:rPr>
        <w:tab/>
        <w:t>De gemeente Molenlanden i.o. en MEE zijn bezig met het opzetten van een pilot over ‘gebruikersraad’.</w:t>
      </w:r>
    </w:p>
    <w:p w:rsidR="000613C5" w:rsidRDefault="000613C5" w:rsidP="00F859A3">
      <w:pPr>
        <w:pStyle w:val="Standard"/>
        <w:tabs>
          <w:tab w:val="left" w:pos="0"/>
        </w:tabs>
        <w:rPr>
          <w:rFonts w:ascii="Verdana" w:hAnsi="Verdana"/>
          <w:sz w:val="20"/>
          <w:szCs w:val="20"/>
        </w:rPr>
      </w:pPr>
    </w:p>
    <w:p w:rsidR="000613C5" w:rsidRDefault="000613C5" w:rsidP="00F859A3">
      <w:pPr>
        <w:pStyle w:val="Standard"/>
        <w:tabs>
          <w:tab w:val="left" w:pos="0"/>
        </w:tabs>
        <w:rPr>
          <w:rFonts w:ascii="Verdana" w:hAnsi="Verdana"/>
          <w:sz w:val="20"/>
          <w:szCs w:val="20"/>
        </w:rPr>
      </w:pPr>
      <w:r>
        <w:rPr>
          <w:rFonts w:ascii="Verdana" w:hAnsi="Verdana"/>
          <w:sz w:val="20"/>
          <w:szCs w:val="20"/>
        </w:rPr>
        <w:tab/>
        <w:t>De geplande regiovergadering heeft geen doorgang gehad.</w:t>
      </w:r>
    </w:p>
    <w:p w:rsidR="000613C5" w:rsidRDefault="000613C5" w:rsidP="00F859A3">
      <w:pPr>
        <w:pStyle w:val="Standard"/>
        <w:tabs>
          <w:tab w:val="left" w:pos="0"/>
        </w:tabs>
        <w:rPr>
          <w:rFonts w:ascii="Verdana" w:hAnsi="Verdana"/>
          <w:sz w:val="20"/>
          <w:szCs w:val="20"/>
        </w:rPr>
      </w:pPr>
    </w:p>
    <w:p w:rsidR="00B37798" w:rsidRPr="00B37798" w:rsidRDefault="00B37798" w:rsidP="00F859A3">
      <w:pPr>
        <w:pStyle w:val="Standard"/>
        <w:tabs>
          <w:tab w:val="left" w:pos="0"/>
        </w:tabs>
        <w:rPr>
          <w:rFonts w:ascii="Verdana" w:hAnsi="Verdana"/>
          <w:sz w:val="20"/>
          <w:szCs w:val="20"/>
          <w:u w:val="single"/>
        </w:rPr>
      </w:pPr>
      <w:r>
        <w:rPr>
          <w:rFonts w:ascii="Verdana" w:hAnsi="Verdana"/>
          <w:sz w:val="20"/>
          <w:szCs w:val="20"/>
        </w:rPr>
        <w:tab/>
      </w:r>
      <w:r>
        <w:rPr>
          <w:rFonts w:ascii="Verdana" w:hAnsi="Verdana"/>
          <w:sz w:val="20"/>
          <w:szCs w:val="20"/>
          <w:u w:val="single"/>
        </w:rPr>
        <w:t>Ingekomen stukken</w:t>
      </w:r>
    </w:p>
    <w:p w:rsidR="00B37798" w:rsidRDefault="00976100" w:rsidP="00F859A3">
      <w:pPr>
        <w:pStyle w:val="Standard"/>
        <w:tabs>
          <w:tab w:val="left" w:pos="0"/>
        </w:tabs>
        <w:rPr>
          <w:rFonts w:ascii="Verdana" w:hAnsi="Verdana"/>
          <w:sz w:val="20"/>
          <w:szCs w:val="20"/>
        </w:rPr>
      </w:pPr>
      <w:r>
        <w:rPr>
          <w:rFonts w:ascii="Verdana" w:hAnsi="Verdana"/>
          <w:sz w:val="20"/>
          <w:szCs w:val="20"/>
        </w:rPr>
        <w:tab/>
        <w:t xml:space="preserve">Geen </w:t>
      </w:r>
      <w:r w:rsidR="000613C5">
        <w:rPr>
          <w:rFonts w:ascii="Verdana" w:hAnsi="Verdana"/>
          <w:sz w:val="20"/>
          <w:szCs w:val="20"/>
        </w:rPr>
        <w:t>b</w:t>
      </w:r>
      <w:r>
        <w:rPr>
          <w:rFonts w:ascii="Verdana" w:hAnsi="Verdana"/>
          <w:sz w:val="20"/>
          <w:szCs w:val="20"/>
        </w:rPr>
        <w:t>ijzonderheden.</w:t>
      </w:r>
    </w:p>
    <w:p w:rsidR="00976100" w:rsidRDefault="00976100" w:rsidP="00F859A3">
      <w:pPr>
        <w:pStyle w:val="Standard"/>
        <w:tabs>
          <w:tab w:val="left" w:pos="0"/>
        </w:tabs>
        <w:rPr>
          <w:rFonts w:ascii="Verdana" w:hAnsi="Verdana"/>
          <w:sz w:val="20"/>
          <w:szCs w:val="20"/>
        </w:rPr>
      </w:pPr>
    </w:p>
    <w:p w:rsidR="00976100" w:rsidRPr="00976100" w:rsidRDefault="00976100" w:rsidP="00F859A3">
      <w:pPr>
        <w:pStyle w:val="Standard"/>
        <w:tabs>
          <w:tab w:val="left" w:pos="0"/>
        </w:tabs>
        <w:rPr>
          <w:rFonts w:ascii="Verdana" w:hAnsi="Verdana"/>
          <w:sz w:val="20"/>
          <w:szCs w:val="20"/>
          <w:u w:val="single"/>
        </w:rPr>
      </w:pPr>
      <w:r>
        <w:rPr>
          <w:rFonts w:ascii="Verdana" w:hAnsi="Verdana"/>
          <w:sz w:val="20"/>
          <w:szCs w:val="20"/>
        </w:rPr>
        <w:tab/>
      </w:r>
      <w:r w:rsidRPr="00976100">
        <w:rPr>
          <w:rFonts w:ascii="Verdana" w:hAnsi="Verdana"/>
          <w:sz w:val="20"/>
          <w:szCs w:val="20"/>
          <w:u w:val="single"/>
        </w:rPr>
        <w:t>Uitgaande stukken</w:t>
      </w:r>
    </w:p>
    <w:p w:rsidR="00976100" w:rsidRDefault="00976100" w:rsidP="00F859A3">
      <w:pPr>
        <w:pStyle w:val="Standard"/>
        <w:tabs>
          <w:tab w:val="left" w:pos="0"/>
        </w:tabs>
        <w:rPr>
          <w:rFonts w:ascii="Verdana" w:hAnsi="Verdana"/>
          <w:sz w:val="20"/>
          <w:szCs w:val="20"/>
        </w:rPr>
      </w:pPr>
      <w:r>
        <w:rPr>
          <w:rFonts w:ascii="Verdana" w:hAnsi="Verdana"/>
          <w:sz w:val="20"/>
          <w:szCs w:val="20"/>
        </w:rPr>
        <w:tab/>
        <w:t>Geen.</w:t>
      </w:r>
    </w:p>
    <w:p w:rsidR="00976100" w:rsidRDefault="00976100" w:rsidP="00F859A3">
      <w:pPr>
        <w:pStyle w:val="Standard"/>
        <w:tabs>
          <w:tab w:val="left" w:pos="0"/>
        </w:tabs>
        <w:rPr>
          <w:rFonts w:ascii="Verdana" w:hAnsi="Verdana"/>
          <w:sz w:val="20"/>
          <w:szCs w:val="20"/>
        </w:rPr>
      </w:pPr>
    </w:p>
    <w:p w:rsidR="009255FE" w:rsidRPr="004F4273" w:rsidRDefault="004F4273" w:rsidP="00F859A3">
      <w:pPr>
        <w:pStyle w:val="Standard"/>
        <w:numPr>
          <w:ilvl w:val="0"/>
          <w:numId w:val="35"/>
        </w:numPr>
        <w:tabs>
          <w:tab w:val="left" w:pos="0"/>
        </w:tabs>
        <w:ind w:left="567" w:hanging="567"/>
        <w:rPr>
          <w:rFonts w:ascii="Verdana" w:hAnsi="Verdana"/>
          <w:b/>
          <w:sz w:val="20"/>
          <w:szCs w:val="20"/>
        </w:rPr>
      </w:pPr>
      <w:r w:rsidRPr="004F4273">
        <w:rPr>
          <w:rFonts w:ascii="Verdana" w:hAnsi="Verdana"/>
          <w:b/>
          <w:sz w:val="20"/>
          <w:szCs w:val="20"/>
        </w:rPr>
        <w:t>Vaststellen agenda</w:t>
      </w:r>
    </w:p>
    <w:p w:rsidR="009255FE" w:rsidRDefault="004F4273" w:rsidP="00F859A3">
      <w:pPr>
        <w:pStyle w:val="Standard"/>
        <w:tabs>
          <w:tab w:val="left" w:pos="0"/>
        </w:tabs>
        <w:rPr>
          <w:rFonts w:ascii="Verdana" w:hAnsi="Verdana"/>
          <w:sz w:val="20"/>
          <w:szCs w:val="20"/>
        </w:rPr>
      </w:pPr>
      <w:r>
        <w:rPr>
          <w:rFonts w:ascii="Verdana" w:hAnsi="Verdana"/>
          <w:sz w:val="20"/>
          <w:szCs w:val="20"/>
        </w:rPr>
        <w:tab/>
        <w:t>De agenda wordt gewijzigd vastgesteld</w:t>
      </w:r>
      <w:r w:rsidR="000613C5">
        <w:rPr>
          <w:rFonts w:ascii="Verdana" w:hAnsi="Verdana"/>
          <w:sz w:val="20"/>
          <w:szCs w:val="20"/>
        </w:rPr>
        <w:t>: agendapunt 10 ‘Overleg wethouder Piet Vat en Menno Keller’ vervalt.</w:t>
      </w:r>
    </w:p>
    <w:p w:rsidR="004F4273" w:rsidRDefault="004F4273" w:rsidP="000613C5">
      <w:pPr>
        <w:pStyle w:val="Standard"/>
        <w:tabs>
          <w:tab w:val="left" w:pos="0"/>
        </w:tabs>
        <w:ind w:left="0" w:firstLine="0"/>
        <w:rPr>
          <w:rFonts w:ascii="Verdana" w:hAnsi="Verdana"/>
          <w:sz w:val="20"/>
          <w:szCs w:val="20"/>
        </w:rPr>
      </w:pPr>
    </w:p>
    <w:p w:rsidR="004F4273"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Vaststellen verslag</w:t>
      </w:r>
      <w:r w:rsidR="00D52A47">
        <w:rPr>
          <w:rFonts w:ascii="Verdana" w:hAnsi="Verdana"/>
          <w:b/>
          <w:sz w:val="20"/>
          <w:szCs w:val="20"/>
        </w:rPr>
        <w:t>en</w:t>
      </w:r>
      <w:r>
        <w:rPr>
          <w:rFonts w:ascii="Verdana" w:hAnsi="Verdana"/>
          <w:b/>
          <w:sz w:val="20"/>
          <w:szCs w:val="20"/>
        </w:rPr>
        <w:t xml:space="preserve"> d.d. </w:t>
      </w:r>
      <w:r w:rsidR="00D52A47">
        <w:rPr>
          <w:rFonts w:ascii="Verdana" w:hAnsi="Verdana"/>
          <w:b/>
          <w:sz w:val="20"/>
          <w:szCs w:val="20"/>
        </w:rPr>
        <w:t xml:space="preserve">16 juli 2018 van Wmo-raad Giessenlanden en d.d. </w:t>
      </w:r>
      <w:r w:rsidR="000613C5">
        <w:rPr>
          <w:rFonts w:ascii="Verdana" w:hAnsi="Verdana"/>
          <w:b/>
          <w:sz w:val="20"/>
          <w:szCs w:val="20"/>
        </w:rPr>
        <w:t>6 september</w:t>
      </w:r>
      <w:r>
        <w:rPr>
          <w:rFonts w:ascii="Verdana" w:hAnsi="Verdana"/>
          <w:b/>
          <w:sz w:val="20"/>
          <w:szCs w:val="20"/>
        </w:rPr>
        <w:t xml:space="preserve"> 2018</w:t>
      </w:r>
      <w:r w:rsidR="00D52A47">
        <w:rPr>
          <w:rFonts w:ascii="Verdana" w:hAnsi="Verdana"/>
          <w:b/>
          <w:sz w:val="20"/>
          <w:szCs w:val="20"/>
        </w:rPr>
        <w:t xml:space="preserve"> van Wmo-adviesraad Molenwaard</w:t>
      </w:r>
    </w:p>
    <w:p w:rsidR="004F4273" w:rsidRDefault="00133A41" w:rsidP="00F859A3">
      <w:pPr>
        <w:pStyle w:val="Standard"/>
        <w:tabs>
          <w:tab w:val="left" w:pos="0"/>
        </w:tabs>
        <w:rPr>
          <w:rFonts w:ascii="Verdana" w:hAnsi="Verdana"/>
          <w:sz w:val="20"/>
          <w:szCs w:val="20"/>
        </w:rPr>
      </w:pPr>
      <w:r>
        <w:rPr>
          <w:rFonts w:ascii="Verdana" w:hAnsi="Verdana"/>
          <w:sz w:val="20"/>
          <w:szCs w:val="20"/>
        </w:rPr>
        <w:tab/>
      </w:r>
      <w:r w:rsidR="004F4273">
        <w:rPr>
          <w:rFonts w:ascii="Verdana" w:hAnsi="Verdana"/>
          <w:sz w:val="20"/>
          <w:szCs w:val="20"/>
        </w:rPr>
        <w:t>Het verslag</w:t>
      </w:r>
      <w:r w:rsidR="00296B9A">
        <w:rPr>
          <w:rFonts w:ascii="Verdana" w:hAnsi="Verdana"/>
          <w:sz w:val="20"/>
          <w:szCs w:val="20"/>
        </w:rPr>
        <w:t xml:space="preserve"> van 16 juli wordt </w:t>
      </w:r>
      <w:r w:rsidR="00D52A47">
        <w:rPr>
          <w:rFonts w:ascii="Verdana" w:hAnsi="Verdana"/>
          <w:sz w:val="20"/>
          <w:szCs w:val="20"/>
        </w:rPr>
        <w:t>on</w:t>
      </w:r>
      <w:r w:rsidR="004F4273">
        <w:rPr>
          <w:rFonts w:ascii="Verdana" w:hAnsi="Verdana"/>
          <w:sz w:val="20"/>
          <w:szCs w:val="20"/>
        </w:rPr>
        <w:t>gewijzigd vastgesteld</w:t>
      </w:r>
      <w:r w:rsidR="00D52A47">
        <w:rPr>
          <w:rFonts w:ascii="Verdana" w:hAnsi="Verdana"/>
          <w:sz w:val="20"/>
          <w:szCs w:val="20"/>
        </w:rPr>
        <w:t>.</w:t>
      </w:r>
      <w:r w:rsidR="00296B9A">
        <w:rPr>
          <w:rFonts w:ascii="Verdana" w:hAnsi="Verdana"/>
          <w:sz w:val="20"/>
          <w:szCs w:val="20"/>
        </w:rPr>
        <w:t xml:space="preserve"> In het verslag van 6 september wordt de gastenlijst uitgebreid met </w:t>
      </w:r>
      <w:proofErr w:type="spellStart"/>
      <w:r w:rsidR="00296B9A">
        <w:rPr>
          <w:rFonts w:ascii="Verdana" w:hAnsi="Verdana"/>
          <w:sz w:val="20"/>
          <w:szCs w:val="20"/>
        </w:rPr>
        <w:t>Jeanice</w:t>
      </w:r>
      <w:proofErr w:type="spellEnd"/>
      <w:r w:rsidR="00296B9A">
        <w:rPr>
          <w:rFonts w:ascii="Verdana" w:hAnsi="Verdana"/>
          <w:sz w:val="20"/>
          <w:szCs w:val="20"/>
        </w:rPr>
        <w:t xml:space="preserve"> Stallinga. Philomeen Breddels is op persoonlijke titel aanwezig. Bij agendapunt 4 heeft Magda Jan vervangen.</w:t>
      </w:r>
    </w:p>
    <w:p w:rsidR="004F4273" w:rsidRDefault="004F4273" w:rsidP="00F859A3">
      <w:pPr>
        <w:pStyle w:val="Standard"/>
        <w:tabs>
          <w:tab w:val="left" w:pos="0"/>
        </w:tabs>
        <w:rPr>
          <w:rFonts w:ascii="Verdana" w:hAnsi="Verdana"/>
          <w:sz w:val="20"/>
          <w:szCs w:val="20"/>
        </w:rPr>
      </w:pPr>
    </w:p>
    <w:p w:rsidR="00D52A47" w:rsidRPr="00D52A47" w:rsidRDefault="00D52A47" w:rsidP="00D52A47">
      <w:pPr>
        <w:pStyle w:val="Standard"/>
        <w:numPr>
          <w:ilvl w:val="0"/>
          <w:numId w:val="35"/>
        </w:numPr>
        <w:tabs>
          <w:tab w:val="left" w:pos="0"/>
        </w:tabs>
        <w:ind w:left="567" w:hanging="567"/>
        <w:rPr>
          <w:rFonts w:ascii="Verdana" w:hAnsi="Verdana"/>
          <w:sz w:val="20"/>
          <w:szCs w:val="20"/>
        </w:rPr>
      </w:pPr>
      <w:r w:rsidRPr="00D52A47">
        <w:rPr>
          <w:rFonts w:ascii="Verdana" w:hAnsi="Verdana"/>
          <w:b/>
          <w:sz w:val="20"/>
          <w:szCs w:val="20"/>
        </w:rPr>
        <w:t>Hoe verder met adviesraad Sociaal Domein Molenlanden</w:t>
      </w:r>
    </w:p>
    <w:p w:rsidR="004F4273" w:rsidRDefault="00D52A47" w:rsidP="00D52A47">
      <w:pPr>
        <w:pStyle w:val="Standard"/>
        <w:tabs>
          <w:tab w:val="left" w:pos="0"/>
        </w:tabs>
        <w:ind w:firstLine="0"/>
        <w:rPr>
          <w:rFonts w:ascii="Verdana" w:hAnsi="Verdana"/>
          <w:sz w:val="20"/>
          <w:szCs w:val="20"/>
        </w:rPr>
      </w:pPr>
      <w:proofErr w:type="spellStart"/>
      <w:r>
        <w:rPr>
          <w:rFonts w:ascii="Verdana" w:hAnsi="Verdana"/>
          <w:sz w:val="20"/>
          <w:szCs w:val="20"/>
        </w:rPr>
        <w:t>Zedje</w:t>
      </w:r>
      <w:proofErr w:type="spellEnd"/>
      <w:r>
        <w:rPr>
          <w:rFonts w:ascii="Verdana" w:hAnsi="Verdana"/>
          <w:sz w:val="20"/>
          <w:szCs w:val="20"/>
        </w:rPr>
        <w:t xml:space="preserve"> en Seniorenraad zijn belangenbehartigers en behoren tot Welzijn en niet tot de adviesraad Sociaal Domein</w:t>
      </w:r>
      <w:r w:rsidR="007A5E20" w:rsidRPr="00D52A47">
        <w:rPr>
          <w:rFonts w:ascii="Verdana" w:hAnsi="Verdana"/>
          <w:sz w:val="20"/>
          <w:szCs w:val="20"/>
        </w:rPr>
        <w:t>.</w:t>
      </w:r>
    </w:p>
    <w:p w:rsidR="00D52A47" w:rsidRDefault="00D52A47" w:rsidP="00D52A47">
      <w:pPr>
        <w:pStyle w:val="Standard"/>
        <w:tabs>
          <w:tab w:val="left" w:pos="0"/>
        </w:tabs>
        <w:ind w:firstLine="0"/>
        <w:rPr>
          <w:rFonts w:ascii="Verdana" w:hAnsi="Verdana"/>
          <w:sz w:val="20"/>
          <w:szCs w:val="20"/>
        </w:rPr>
      </w:pPr>
      <w:r>
        <w:rPr>
          <w:rFonts w:ascii="Verdana" w:hAnsi="Verdana"/>
          <w:sz w:val="20"/>
          <w:szCs w:val="20"/>
        </w:rPr>
        <w:t>De beide Wmo-raden samenvoegen tot Adviesraad Sociaal Domein Molenlanden.</w:t>
      </w:r>
    </w:p>
    <w:p w:rsidR="00D52A47" w:rsidRPr="00D52A47" w:rsidRDefault="00D52A47" w:rsidP="00D52A47">
      <w:pPr>
        <w:pStyle w:val="Standard"/>
        <w:tabs>
          <w:tab w:val="left" w:pos="0"/>
        </w:tabs>
        <w:ind w:firstLine="0"/>
        <w:rPr>
          <w:rFonts w:ascii="Verdana" w:hAnsi="Verdana"/>
          <w:sz w:val="20"/>
          <w:szCs w:val="20"/>
        </w:rPr>
      </w:pPr>
      <w:r>
        <w:rPr>
          <w:rFonts w:ascii="Verdana" w:hAnsi="Verdana"/>
          <w:sz w:val="20"/>
          <w:szCs w:val="20"/>
        </w:rPr>
        <w:t>Voor het ‘optuigen’ van de adviesraad, met name bemensing en structuur zullen Bas en Carla, met Catherine als reserve, en Ria en Jan, met Eli als reserve, van gedachten wisselen. Uiterlijk 1 december moet dit klaar zijn voor bespreking in de volgende vergadering.</w:t>
      </w:r>
    </w:p>
    <w:p w:rsidR="004F4273" w:rsidRDefault="004F4273" w:rsidP="00F859A3">
      <w:pPr>
        <w:pStyle w:val="Standard"/>
        <w:tabs>
          <w:tab w:val="left" w:pos="0"/>
        </w:tabs>
        <w:rPr>
          <w:rFonts w:ascii="Verdana" w:hAnsi="Verdana"/>
          <w:sz w:val="20"/>
          <w:szCs w:val="20"/>
        </w:rPr>
      </w:pPr>
    </w:p>
    <w:p w:rsidR="002E7689" w:rsidRDefault="002E7689" w:rsidP="002E7689">
      <w:pPr>
        <w:pStyle w:val="Standard"/>
        <w:tabs>
          <w:tab w:val="left" w:pos="0"/>
        </w:tabs>
        <w:ind w:firstLine="0"/>
        <w:rPr>
          <w:rFonts w:ascii="Verdana" w:hAnsi="Verdana"/>
          <w:sz w:val="20"/>
          <w:szCs w:val="20"/>
        </w:rPr>
      </w:pPr>
    </w:p>
    <w:p w:rsidR="002E7689" w:rsidRDefault="002E7689" w:rsidP="002E7689">
      <w:pPr>
        <w:pStyle w:val="Standard"/>
        <w:tabs>
          <w:tab w:val="left" w:pos="0"/>
        </w:tabs>
        <w:ind w:firstLine="0"/>
        <w:rPr>
          <w:rFonts w:ascii="Verdana" w:hAnsi="Verdana"/>
          <w:sz w:val="20"/>
          <w:szCs w:val="20"/>
        </w:rPr>
      </w:pPr>
    </w:p>
    <w:p w:rsidR="002E7689" w:rsidRDefault="002E7689" w:rsidP="002E7689">
      <w:pPr>
        <w:pStyle w:val="Standard"/>
        <w:tabs>
          <w:tab w:val="left" w:pos="0"/>
        </w:tabs>
        <w:ind w:firstLine="0"/>
        <w:rPr>
          <w:rFonts w:ascii="Verdana" w:hAnsi="Verdana"/>
          <w:sz w:val="20"/>
          <w:szCs w:val="20"/>
        </w:rPr>
      </w:pPr>
    </w:p>
    <w:p w:rsidR="002E7689" w:rsidRDefault="002E7689" w:rsidP="002E7689">
      <w:pPr>
        <w:pStyle w:val="Standard"/>
        <w:tabs>
          <w:tab w:val="left" w:pos="0"/>
        </w:tabs>
        <w:ind w:firstLine="0"/>
        <w:rPr>
          <w:rFonts w:ascii="Verdana" w:hAnsi="Verdana"/>
          <w:sz w:val="20"/>
          <w:szCs w:val="20"/>
        </w:rPr>
      </w:pPr>
    </w:p>
    <w:p w:rsidR="002E7689" w:rsidRPr="002E7689" w:rsidRDefault="002E7689" w:rsidP="002E7689">
      <w:pPr>
        <w:pStyle w:val="Standard"/>
        <w:tabs>
          <w:tab w:val="left" w:pos="0"/>
        </w:tabs>
        <w:ind w:firstLine="0"/>
        <w:rPr>
          <w:rFonts w:ascii="Verdana" w:hAnsi="Verdana"/>
          <w:sz w:val="20"/>
          <w:szCs w:val="20"/>
        </w:rPr>
      </w:pPr>
    </w:p>
    <w:p w:rsidR="004F4273" w:rsidRDefault="004F4273"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 xml:space="preserve">Bespreken </w:t>
      </w:r>
      <w:r w:rsidR="00D52A47">
        <w:rPr>
          <w:rFonts w:ascii="Verdana" w:hAnsi="Verdana"/>
          <w:b/>
          <w:sz w:val="20"/>
          <w:szCs w:val="20"/>
        </w:rPr>
        <w:t>structuur en opzet Bouwcommissie</w:t>
      </w:r>
    </w:p>
    <w:p w:rsidR="00BF7AEB" w:rsidRDefault="00D52A47" w:rsidP="00BF7AEB">
      <w:pPr>
        <w:pStyle w:val="Standard"/>
        <w:tabs>
          <w:tab w:val="left" w:pos="0"/>
        </w:tabs>
        <w:ind w:firstLine="0"/>
        <w:rPr>
          <w:rFonts w:ascii="Verdana" w:hAnsi="Verdana"/>
          <w:sz w:val="20"/>
          <w:szCs w:val="20"/>
        </w:rPr>
      </w:pPr>
      <w:r>
        <w:rPr>
          <w:rFonts w:ascii="Verdana" w:hAnsi="Verdana"/>
          <w:sz w:val="20"/>
          <w:szCs w:val="20"/>
        </w:rPr>
        <w:t>De Bouwcommissie in Molenwaard is een zelfstandig orgaan</w:t>
      </w:r>
      <w:r w:rsidR="00316A7F">
        <w:rPr>
          <w:rFonts w:ascii="Verdana" w:hAnsi="Verdana"/>
          <w:sz w:val="20"/>
          <w:szCs w:val="20"/>
        </w:rPr>
        <w:t>, waarbij de voorzitter van de Bouwcommissie lid is van de Wmo-adviesraad.</w:t>
      </w:r>
    </w:p>
    <w:p w:rsidR="00D52A47" w:rsidRDefault="00D52A47" w:rsidP="00BF7AEB">
      <w:pPr>
        <w:pStyle w:val="Standard"/>
        <w:tabs>
          <w:tab w:val="left" w:pos="0"/>
        </w:tabs>
        <w:ind w:firstLine="0"/>
        <w:rPr>
          <w:rFonts w:ascii="Verdana" w:hAnsi="Verdana"/>
          <w:sz w:val="20"/>
          <w:szCs w:val="20"/>
        </w:rPr>
      </w:pPr>
    </w:p>
    <w:p w:rsidR="004F4273"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Actuele rapportages</w:t>
      </w:r>
    </w:p>
    <w:p w:rsidR="004F4273" w:rsidRDefault="007A5E20" w:rsidP="007A5E20">
      <w:pPr>
        <w:pStyle w:val="Standard"/>
        <w:tabs>
          <w:tab w:val="left" w:pos="0"/>
        </w:tabs>
        <w:ind w:firstLine="0"/>
        <w:rPr>
          <w:rFonts w:ascii="Verdana" w:hAnsi="Verdana"/>
          <w:sz w:val="20"/>
          <w:szCs w:val="20"/>
        </w:rPr>
      </w:pPr>
      <w:r>
        <w:rPr>
          <w:rFonts w:ascii="Verdana" w:hAnsi="Verdana"/>
          <w:sz w:val="20"/>
          <w:szCs w:val="20"/>
          <w:u w:val="single"/>
        </w:rPr>
        <w:t>Platform Liesveld</w:t>
      </w:r>
    </w:p>
    <w:p w:rsidR="007A5E20" w:rsidRDefault="00316A7F" w:rsidP="007A5E20">
      <w:pPr>
        <w:pStyle w:val="Standard"/>
        <w:tabs>
          <w:tab w:val="left" w:pos="0"/>
        </w:tabs>
        <w:ind w:firstLine="0"/>
        <w:rPr>
          <w:rFonts w:ascii="Verdana" w:hAnsi="Verdana"/>
          <w:sz w:val="20"/>
          <w:szCs w:val="20"/>
        </w:rPr>
      </w:pPr>
      <w:r>
        <w:rPr>
          <w:rFonts w:ascii="Verdana" w:hAnsi="Verdana"/>
          <w:sz w:val="20"/>
          <w:szCs w:val="20"/>
        </w:rPr>
        <w:t>Geen bijzonderheden</w:t>
      </w:r>
      <w:r w:rsidR="007A5E20">
        <w:rPr>
          <w:rFonts w:ascii="Verdana" w:hAnsi="Verdana"/>
          <w:sz w:val="20"/>
          <w:szCs w:val="20"/>
        </w:rPr>
        <w:t>.</w:t>
      </w:r>
    </w:p>
    <w:p w:rsidR="007A5E20" w:rsidRDefault="007A5E20" w:rsidP="007A5E20">
      <w:pPr>
        <w:pStyle w:val="Standard"/>
        <w:tabs>
          <w:tab w:val="left" w:pos="0"/>
        </w:tabs>
        <w:ind w:firstLine="0"/>
        <w:rPr>
          <w:rFonts w:ascii="Verdana" w:hAnsi="Verdana"/>
          <w:sz w:val="20"/>
          <w:szCs w:val="20"/>
        </w:rPr>
      </w:pPr>
    </w:p>
    <w:p w:rsidR="007A5E20" w:rsidRDefault="007A5E20" w:rsidP="007A5E20">
      <w:pPr>
        <w:pStyle w:val="Standard"/>
        <w:tabs>
          <w:tab w:val="left" w:pos="0"/>
        </w:tabs>
        <w:ind w:firstLine="0"/>
        <w:rPr>
          <w:rFonts w:ascii="Verdana" w:hAnsi="Verdana"/>
          <w:sz w:val="20"/>
          <w:szCs w:val="20"/>
        </w:rPr>
      </w:pPr>
      <w:r>
        <w:rPr>
          <w:rFonts w:ascii="Verdana" w:hAnsi="Verdana"/>
          <w:sz w:val="20"/>
          <w:szCs w:val="20"/>
          <w:u w:val="single"/>
        </w:rPr>
        <w:t>Platform Nieuw-Lekkerland</w:t>
      </w:r>
    </w:p>
    <w:p w:rsidR="00A745ED" w:rsidRDefault="00316A7F" w:rsidP="007A5E20">
      <w:pPr>
        <w:pStyle w:val="Standard"/>
        <w:tabs>
          <w:tab w:val="left" w:pos="0"/>
        </w:tabs>
        <w:ind w:firstLine="0"/>
        <w:rPr>
          <w:rFonts w:ascii="Verdana" w:hAnsi="Verdana"/>
          <w:sz w:val="20"/>
          <w:szCs w:val="20"/>
        </w:rPr>
      </w:pPr>
      <w:r>
        <w:rPr>
          <w:rFonts w:ascii="Verdana" w:hAnsi="Verdana"/>
          <w:sz w:val="20"/>
          <w:szCs w:val="20"/>
        </w:rPr>
        <w:t>Geen bijzonderheden</w:t>
      </w:r>
      <w:r w:rsidR="00A745ED">
        <w:rPr>
          <w:rFonts w:ascii="Verdana" w:hAnsi="Verdana"/>
          <w:sz w:val="20"/>
          <w:szCs w:val="20"/>
        </w:rPr>
        <w:t>.</w:t>
      </w:r>
    </w:p>
    <w:p w:rsidR="00A745ED" w:rsidRDefault="00A745ED" w:rsidP="007A5E20">
      <w:pPr>
        <w:pStyle w:val="Standard"/>
        <w:tabs>
          <w:tab w:val="left" w:pos="0"/>
        </w:tabs>
        <w:ind w:firstLine="0"/>
        <w:rPr>
          <w:rFonts w:ascii="Verdana" w:hAnsi="Verdana"/>
          <w:sz w:val="20"/>
          <w:szCs w:val="20"/>
        </w:rPr>
      </w:pPr>
    </w:p>
    <w:p w:rsidR="00A745ED" w:rsidRDefault="00A745ED" w:rsidP="007A5E20">
      <w:pPr>
        <w:pStyle w:val="Standard"/>
        <w:tabs>
          <w:tab w:val="left" w:pos="0"/>
        </w:tabs>
        <w:ind w:firstLine="0"/>
        <w:rPr>
          <w:rFonts w:ascii="Verdana" w:hAnsi="Verdana"/>
          <w:sz w:val="20"/>
          <w:szCs w:val="20"/>
        </w:rPr>
      </w:pPr>
      <w:r>
        <w:rPr>
          <w:rFonts w:ascii="Verdana" w:hAnsi="Verdana"/>
          <w:sz w:val="20"/>
          <w:szCs w:val="20"/>
          <w:u w:val="single"/>
        </w:rPr>
        <w:t>Bouwcommissie</w:t>
      </w:r>
    </w:p>
    <w:p w:rsidR="00A745ED" w:rsidRDefault="00316A7F" w:rsidP="007A5E20">
      <w:pPr>
        <w:pStyle w:val="Standard"/>
        <w:tabs>
          <w:tab w:val="left" w:pos="0"/>
        </w:tabs>
        <w:ind w:firstLine="0"/>
        <w:rPr>
          <w:rFonts w:ascii="Verdana" w:hAnsi="Verdana"/>
          <w:sz w:val="20"/>
          <w:szCs w:val="20"/>
        </w:rPr>
      </w:pPr>
      <w:r>
        <w:rPr>
          <w:rFonts w:ascii="Verdana" w:hAnsi="Verdana"/>
          <w:sz w:val="20"/>
          <w:szCs w:val="20"/>
        </w:rPr>
        <w:t>Geen bijzonderheden.</w:t>
      </w:r>
    </w:p>
    <w:p w:rsidR="007A5E20" w:rsidRDefault="007A5E20" w:rsidP="00F859A3">
      <w:pPr>
        <w:pStyle w:val="Standard"/>
        <w:tabs>
          <w:tab w:val="left" w:pos="0"/>
        </w:tabs>
        <w:rPr>
          <w:rFonts w:ascii="Verdana" w:hAnsi="Verdana"/>
          <w:sz w:val="20"/>
          <w:szCs w:val="20"/>
        </w:rPr>
      </w:pPr>
    </w:p>
    <w:p w:rsidR="004F4273"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Terugkoppelingen uit werkgroepen en regionale overleggen</w:t>
      </w:r>
    </w:p>
    <w:p w:rsidR="004F4273" w:rsidRDefault="00316A7F" w:rsidP="00F61958">
      <w:pPr>
        <w:pStyle w:val="Standard"/>
        <w:tabs>
          <w:tab w:val="left" w:pos="0"/>
        </w:tabs>
        <w:ind w:firstLine="0"/>
        <w:rPr>
          <w:rFonts w:ascii="Verdana" w:hAnsi="Verdana"/>
          <w:sz w:val="20"/>
          <w:szCs w:val="20"/>
        </w:rPr>
      </w:pPr>
      <w:r>
        <w:rPr>
          <w:rFonts w:ascii="Verdana" w:hAnsi="Verdana"/>
          <w:sz w:val="20"/>
          <w:szCs w:val="20"/>
        </w:rPr>
        <w:t>Regionaal overleg vond niet plaats.</w:t>
      </w:r>
    </w:p>
    <w:p w:rsidR="00F61958" w:rsidRDefault="00F61958" w:rsidP="00F859A3">
      <w:pPr>
        <w:pStyle w:val="Standard"/>
        <w:tabs>
          <w:tab w:val="left" w:pos="0"/>
        </w:tabs>
        <w:rPr>
          <w:rFonts w:ascii="Verdana" w:hAnsi="Verdana"/>
          <w:sz w:val="20"/>
          <w:szCs w:val="20"/>
        </w:rPr>
      </w:pPr>
    </w:p>
    <w:p w:rsidR="00B61FD8" w:rsidRDefault="00B61FD8" w:rsidP="00F859A3">
      <w:pPr>
        <w:pStyle w:val="Standard"/>
        <w:numPr>
          <w:ilvl w:val="0"/>
          <w:numId w:val="35"/>
        </w:numPr>
        <w:tabs>
          <w:tab w:val="left" w:pos="0"/>
        </w:tabs>
        <w:ind w:left="567" w:hanging="567"/>
        <w:rPr>
          <w:rFonts w:ascii="Verdana" w:hAnsi="Verdana"/>
          <w:sz w:val="20"/>
          <w:szCs w:val="20"/>
        </w:rPr>
      </w:pPr>
      <w:r>
        <w:rPr>
          <w:rFonts w:ascii="Verdana" w:hAnsi="Verdana"/>
          <w:b/>
          <w:sz w:val="20"/>
          <w:szCs w:val="20"/>
        </w:rPr>
        <w:t>Rondvraag</w:t>
      </w:r>
    </w:p>
    <w:p w:rsidR="00766A48" w:rsidRDefault="00316A7F" w:rsidP="00316A7F">
      <w:pPr>
        <w:pStyle w:val="Lijstalinea"/>
        <w:tabs>
          <w:tab w:val="left" w:pos="567"/>
        </w:tabs>
        <w:spacing w:after="0" w:line="240" w:lineRule="auto"/>
        <w:ind w:left="567" w:firstLine="0"/>
        <w:contextualSpacing w:val="0"/>
        <w:rPr>
          <w:rFonts w:ascii="Verdana" w:hAnsi="Verdana"/>
          <w:sz w:val="20"/>
          <w:szCs w:val="20"/>
        </w:rPr>
      </w:pPr>
      <w:r>
        <w:rPr>
          <w:rFonts w:ascii="Verdana" w:hAnsi="Verdana"/>
          <w:sz w:val="20"/>
          <w:szCs w:val="20"/>
        </w:rPr>
        <w:t xml:space="preserve">De volgende vergadering staat gepland op woensdag 6 december. Overeengekomen wordt deze datum te benutten voor een afscheid van de adviesraad van Molenwaard. Ada zal een en ander reserveren. </w:t>
      </w:r>
    </w:p>
    <w:p w:rsidR="00316A7F" w:rsidRPr="00316A7F" w:rsidRDefault="00316A7F" w:rsidP="00316A7F">
      <w:pPr>
        <w:pStyle w:val="Lijstalinea"/>
        <w:tabs>
          <w:tab w:val="left" w:pos="567"/>
        </w:tabs>
        <w:spacing w:after="0" w:line="240" w:lineRule="auto"/>
        <w:ind w:left="567" w:firstLine="0"/>
        <w:contextualSpacing w:val="0"/>
        <w:rPr>
          <w:rFonts w:ascii="Verdana" w:hAnsi="Verdana"/>
          <w:sz w:val="20"/>
          <w:szCs w:val="20"/>
        </w:rPr>
      </w:pPr>
      <w:r>
        <w:rPr>
          <w:rFonts w:ascii="Verdana" w:hAnsi="Verdana"/>
          <w:sz w:val="20"/>
          <w:szCs w:val="20"/>
        </w:rPr>
        <w:t xml:space="preserve">De volgende gezamenlijke vergadering wordt gepland op </w:t>
      </w:r>
      <w:r>
        <w:rPr>
          <w:rFonts w:ascii="Verdana" w:hAnsi="Verdana"/>
          <w:b/>
          <w:sz w:val="20"/>
          <w:szCs w:val="20"/>
        </w:rPr>
        <w:t>donderdag 12 december</w:t>
      </w:r>
      <w:r>
        <w:rPr>
          <w:rFonts w:ascii="Verdana" w:hAnsi="Verdana"/>
          <w:sz w:val="20"/>
          <w:szCs w:val="20"/>
        </w:rPr>
        <w:t xml:space="preserve"> in ‘de Spil’ te Bleskensgraaf.</w:t>
      </w:r>
    </w:p>
    <w:p w:rsidR="003C2D26" w:rsidRDefault="003C2D26" w:rsidP="00F859A3">
      <w:pPr>
        <w:pStyle w:val="Lijstalinea"/>
        <w:tabs>
          <w:tab w:val="left" w:pos="567"/>
        </w:tabs>
        <w:spacing w:after="0" w:line="240" w:lineRule="auto"/>
        <w:ind w:left="567"/>
        <w:contextualSpacing w:val="0"/>
        <w:rPr>
          <w:rFonts w:ascii="Verdana" w:hAnsi="Verdana"/>
          <w:sz w:val="20"/>
          <w:szCs w:val="20"/>
        </w:rPr>
      </w:pPr>
    </w:p>
    <w:p w:rsidR="0044489B" w:rsidRPr="0014195B" w:rsidRDefault="00817DC7" w:rsidP="00F859A3">
      <w:pPr>
        <w:pStyle w:val="Lijstalinea"/>
        <w:tabs>
          <w:tab w:val="left" w:pos="567"/>
        </w:tabs>
        <w:spacing w:after="0" w:line="240" w:lineRule="auto"/>
        <w:ind w:left="567"/>
        <w:contextualSpacing w:val="0"/>
        <w:rPr>
          <w:rFonts w:ascii="Verdana" w:hAnsi="Verdana"/>
          <w:sz w:val="20"/>
          <w:szCs w:val="20"/>
        </w:rPr>
      </w:pPr>
      <w:r>
        <w:rPr>
          <w:rFonts w:ascii="Verdana" w:hAnsi="Verdana"/>
          <w:sz w:val="20"/>
          <w:szCs w:val="20"/>
        </w:rPr>
        <w:t>1</w:t>
      </w:r>
      <w:r w:rsidR="00B61FD8">
        <w:rPr>
          <w:rFonts w:ascii="Verdana" w:hAnsi="Verdana"/>
          <w:sz w:val="20"/>
          <w:szCs w:val="20"/>
        </w:rPr>
        <w:t>0</w:t>
      </w:r>
      <w:r>
        <w:rPr>
          <w:rFonts w:ascii="Verdana" w:hAnsi="Verdana"/>
          <w:sz w:val="20"/>
          <w:szCs w:val="20"/>
        </w:rPr>
        <w:t>.</w:t>
      </w:r>
      <w:r>
        <w:rPr>
          <w:rFonts w:ascii="Verdana" w:hAnsi="Verdana"/>
          <w:sz w:val="20"/>
          <w:szCs w:val="20"/>
        </w:rPr>
        <w:tab/>
      </w:r>
      <w:r w:rsidR="0044489B" w:rsidRPr="0014195B">
        <w:rPr>
          <w:rFonts w:ascii="Verdana" w:hAnsi="Verdana"/>
          <w:b/>
          <w:sz w:val="20"/>
          <w:szCs w:val="20"/>
        </w:rPr>
        <w:t>Sluiting</w:t>
      </w:r>
    </w:p>
    <w:p w:rsidR="0086785C" w:rsidRDefault="00F45EEF" w:rsidP="00F859A3">
      <w:pPr>
        <w:pStyle w:val="Standard"/>
        <w:tabs>
          <w:tab w:val="left" w:pos="567"/>
        </w:tabs>
        <w:rPr>
          <w:rFonts w:ascii="Verdana" w:hAnsi="Verdana"/>
          <w:bCs/>
          <w:sz w:val="20"/>
          <w:szCs w:val="20"/>
        </w:rPr>
      </w:pPr>
      <w:r w:rsidRPr="00A761C4">
        <w:rPr>
          <w:rFonts w:ascii="Verdana" w:hAnsi="Verdana"/>
          <w:bCs/>
          <w:sz w:val="20"/>
          <w:szCs w:val="20"/>
        </w:rPr>
        <w:tab/>
        <w:t xml:space="preserve">Niets meer aan de orde zijnde, sluit </w:t>
      </w:r>
      <w:r w:rsidR="00B742B2">
        <w:rPr>
          <w:rFonts w:ascii="Verdana" w:hAnsi="Verdana"/>
          <w:bCs/>
          <w:sz w:val="20"/>
          <w:szCs w:val="20"/>
        </w:rPr>
        <w:t>Ma</w:t>
      </w:r>
      <w:r w:rsidR="00093518">
        <w:rPr>
          <w:rFonts w:ascii="Verdana" w:hAnsi="Verdana"/>
          <w:bCs/>
          <w:sz w:val="20"/>
          <w:szCs w:val="20"/>
        </w:rPr>
        <w:t>rgreet</w:t>
      </w:r>
      <w:r w:rsidRPr="00A761C4">
        <w:rPr>
          <w:rFonts w:ascii="Verdana" w:hAnsi="Verdana"/>
          <w:bCs/>
          <w:sz w:val="20"/>
          <w:szCs w:val="20"/>
        </w:rPr>
        <w:t xml:space="preserve"> de vergadering om 2</w:t>
      </w:r>
      <w:r w:rsidR="00A37DDF">
        <w:rPr>
          <w:rFonts w:ascii="Verdana" w:hAnsi="Verdana"/>
          <w:bCs/>
          <w:sz w:val="20"/>
          <w:szCs w:val="20"/>
        </w:rPr>
        <w:t>1</w:t>
      </w:r>
      <w:r w:rsidRPr="00A761C4">
        <w:rPr>
          <w:rFonts w:ascii="Verdana" w:hAnsi="Verdana"/>
          <w:bCs/>
          <w:sz w:val="20"/>
          <w:szCs w:val="20"/>
        </w:rPr>
        <w:t>:</w:t>
      </w:r>
      <w:r w:rsidR="00316A7F">
        <w:rPr>
          <w:rFonts w:ascii="Verdana" w:hAnsi="Verdana"/>
          <w:bCs/>
          <w:sz w:val="20"/>
          <w:szCs w:val="20"/>
        </w:rPr>
        <w:t>35</w:t>
      </w:r>
      <w:r w:rsidRPr="00A761C4">
        <w:rPr>
          <w:rFonts w:ascii="Verdana" w:hAnsi="Verdana"/>
          <w:bCs/>
          <w:sz w:val="20"/>
          <w:szCs w:val="20"/>
        </w:rPr>
        <w:t xml:space="preserve"> uur na </w:t>
      </w:r>
      <w:r w:rsidR="00341230" w:rsidRPr="00A761C4">
        <w:rPr>
          <w:rFonts w:ascii="Verdana" w:hAnsi="Verdana"/>
          <w:bCs/>
          <w:sz w:val="20"/>
          <w:szCs w:val="20"/>
        </w:rPr>
        <w:t>eenieder</w:t>
      </w:r>
      <w:r w:rsidRPr="00A761C4">
        <w:rPr>
          <w:rFonts w:ascii="Verdana" w:hAnsi="Verdana"/>
          <w:bCs/>
          <w:sz w:val="20"/>
          <w:szCs w:val="20"/>
        </w:rPr>
        <w:t xml:space="preserve"> bedankt te h</w:t>
      </w:r>
      <w:r w:rsidR="0084080F">
        <w:rPr>
          <w:rFonts w:ascii="Verdana" w:hAnsi="Verdana"/>
          <w:bCs/>
          <w:sz w:val="20"/>
          <w:szCs w:val="20"/>
        </w:rPr>
        <w:t>ebben voor zijn of haar inbreng</w:t>
      </w:r>
      <w:r w:rsidR="00093518">
        <w:rPr>
          <w:rFonts w:ascii="Verdana" w:hAnsi="Verdana"/>
          <w:bCs/>
          <w:sz w:val="20"/>
          <w:szCs w:val="20"/>
        </w:rPr>
        <w:t>.</w:t>
      </w:r>
    </w:p>
    <w:p w:rsidR="0065432B" w:rsidRDefault="0065432B" w:rsidP="00B85482">
      <w:pPr>
        <w:pStyle w:val="Standard"/>
        <w:tabs>
          <w:tab w:val="left" w:pos="567"/>
        </w:tabs>
        <w:rPr>
          <w:rFonts w:ascii="Verdana" w:hAnsi="Verdana"/>
          <w:bCs/>
          <w:sz w:val="20"/>
          <w:szCs w:val="20"/>
        </w:rPr>
      </w:pPr>
    </w:p>
    <w:p w:rsidR="00587F40" w:rsidRDefault="00587F40"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3C2D26" w:rsidRDefault="003C2D26" w:rsidP="00B85482">
      <w:pPr>
        <w:pStyle w:val="Standard"/>
        <w:tabs>
          <w:tab w:val="left" w:pos="567"/>
        </w:tabs>
        <w:rPr>
          <w:rFonts w:ascii="Verdana" w:hAnsi="Verdana"/>
          <w:bCs/>
          <w:sz w:val="20"/>
          <w:szCs w:val="20"/>
        </w:rPr>
      </w:pPr>
    </w:p>
    <w:p w:rsidR="00FE02E8" w:rsidRDefault="00FE02E8" w:rsidP="00B85482">
      <w:pPr>
        <w:pStyle w:val="Standard"/>
        <w:tabs>
          <w:tab w:val="left" w:pos="567"/>
        </w:tabs>
        <w:rPr>
          <w:rFonts w:ascii="Verdana" w:hAnsi="Verdana"/>
          <w:bCs/>
          <w:sz w:val="20"/>
          <w:szCs w:val="20"/>
        </w:rPr>
      </w:pPr>
    </w:p>
    <w:p w:rsidR="00F45EEF" w:rsidRPr="00994652" w:rsidRDefault="00F45EEF" w:rsidP="00B85482">
      <w:pPr>
        <w:pStyle w:val="Standard"/>
        <w:tabs>
          <w:tab w:val="left" w:pos="567"/>
        </w:tabs>
        <w:rPr>
          <w:rFonts w:ascii="Verdana" w:hAnsi="Verdana"/>
          <w:bCs/>
          <w:sz w:val="20"/>
          <w:szCs w:val="20"/>
        </w:rPr>
      </w:pPr>
      <w:r w:rsidRPr="00A761C4">
        <w:rPr>
          <w:rFonts w:ascii="Verdana" w:hAnsi="Verdana"/>
          <w:b/>
          <w:bCs/>
          <w:sz w:val="20"/>
          <w:szCs w:val="20"/>
        </w:rPr>
        <w:t>Verslag:</w:t>
      </w:r>
      <w:r w:rsidR="00616589">
        <w:rPr>
          <w:rFonts w:ascii="Verdana" w:hAnsi="Verdana"/>
          <w:bCs/>
          <w:sz w:val="20"/>
          <w:szCs w:val="20"/>
        </w:rPr>
        <w:t xml:space="preserve"> </w:t>
      </w:r>
      <w:r w:rsidR="00714DC4">
        <w:rPr>
          <w:rFonts w:ascii="Verdana" w:hAnsi="Verdana"/>
          <w:bCs/>
          <w:sz w:val="20"/>
          <w:szCs w:val="20"/>
        </w:rPr>
        <w:t>Ada den Ouden</w:t>
      </w:r>
    </w:p>
    <w:p w:rsidR="002574DE" w:rsidRDefault="00F45EEF" w:rsidP="00703956">
      <w:pPr>
        <w:pStyle w:val="Standard"/>
        <w:tabs>
          <w:tab w:val="left" w:pos="567"/>
        </w:tabs>
        <w:rPr>
          <w:rFonts w:ascii="Verdana" w:hAnsi="Verdana"/>
          <w:bCs/>
          <w:sz w:val="20"/>
          <w:szCs w:val="20"/>
        </w:rPr>
      </w:pPr>
      <w:r w:rsidRPr="00A761C4">
        <w:rPr>
          <w:rFonts w:ascii="Verdana" w:hAnsi="Verdana"/>
          <w:b/>
          <w:bCs/>
          <w:sz w:val="20"/>
          <w:szCs w:val="20"/>
        </w:rPr>
        <w:t>Vastgesteld:</w:t>
      </w:r>
      <w:r w:rsidRPr="00A761C4">
        <w:rPr>
          <w:rFonts w:ascii="Verdana" w:hAnsi="Verdana"/>
          <w:bCs/>
          <w:sz w:val="20"/>
          <w:szCs w:val="20"/>
        </w:rPr>
        <w:t xml:space="preserve"> </w:t>
      </w:r>
      <w:r w:rsidR="00B61FD8">
        <w:rPr>
          <w:rFonts w:ascii="Verdana" w:hAnsi="Verdana"/>
          <w:bCs/>
          <w:sz w:val="20"/>
          <w:szCs w:val="20"/>
        </w:rPr>
        <w:t>2</w:t>
      </w:r>
      <w:r w:rsidR="00316A7F">
        <w:rPr>
          <w:rFonts w:ascii="Verdana" w:hAnsi="Verdana"/>
          <w:bCs/>
          <w:sz w:val="20"/>
          <w:szCs w:val="20"/>
        </w:rPr>
        <w:t>4 januari 2019</w:t>
      </w:r>
    </w:p>
    <w:sectPr w:rsidR="002574DE" w:rsidSect="00587F40">
      <w:footerReference w:type="even" r:id="rId11"/>
      <w:footerReference w:type="default" r:id="rId12"/>
      <w:pgSz w:w="11906" w:h="16838"/>
      <w:pgMar w:top="851"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894" w:rsidRDefault="000D0894">
      <w:r>
        <w:separator/>
      </w:r>
    </w:p>
  </w:endnote>
  <w:endnote w:type="continuationSeparator" w:id="0">
    <w:p w:rsidR="000D0894" w:rsidRDefault="000D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DIN-Bold">
    <w:altName w:val="Corbel"/>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Default="000D0894" w:rsidP="00E03116">
    <w:pPr>
      <w:pStyle w:val="Voettekst"/>
      <w:framePr w:wrap="around" w:vAnchor="text" w:hAnchor="margin" w:xAlign="right" w:y="1"/>
      <w:rPr>
        <w:rStyle w:val="Paginanummer"/>
        <w:rFonts w:cs="Mangal"/>
      </w:rPr>
    </w:pPr>
    <w:r>
      <w:rPr>
        <w:rStyle w:val="Paginanummer"/>
        <w:rFonts w:cs="Mangal"/>
      </w:rPr>
      <w:fldChar w:fldCharType="begin"/>
    </w:r>
    <w:r>
      <w:rPr>
        <w:rStyle w:val="Paginanummer"/>
        <w:rFonts w:cs="Mangal"/>
      </w:rPr>
      <w:instrText xml:space="preserve">PAGE  </w:instrText>
    </w:r>
    <w:r>
      <w:rPr>
        <w:rStyle w:val="Paginanummer"/>
        <w:rFonts w:cs="Mangal"/>
      </w:rPr>
      <w:fldChar w:fldCharType="end"/>
    </w:r>
  </w:p>
  <w:p w:rsidR="000D0894" w:rsidRDefault="000D0894" w:rsidP="00AB5CB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894" w:rsidRPr="00AB5CB3" w:rsidRDefault="000D0894" w:rsidP="00E03116">
    <w:pPr>
      <w:pStyle w:val="Voettekst"/>
      <w:framePr w:wrap="around" w:vAnchor="text" w:hAnchor="margin" w:xAlign="right" w:y="1"/>
      <w:rPr>
        <w:rStyle w:val="Paginanummer"/>
        <w:rFonts w:ascii="Verdana" w:hAnsi="Verdana" w:cs="Mangal"/>
        <w:sz w:val="16"/>
        <w:szCs w:val="16"/>
      </w:rPr>
    </w:pPr>
    <w:r w:rsidRPr="00AB5CB3">
      <w:rPr>
        <w:rStyle w:val="Paginanummer"/>
        <w:rFonts w:ascii="Verdana" w:hAnsi="Verdana" w:cs="Mangal"/>
        <w:sz w:val="16"/>
        <w:szCs w:val="16"/>
      </w:rPr>
      <w:fldChar w:fldCharType="begin"/>
    </w:r>
    <w:r w:rsidRPr="00AB5CB3">
      <w:rPr>
        <w:rStyle w:val="Paginanummer"/>
        <w:rFonts w:ascii="Verdana" w:hAnsi="Verdana" w:cs="Mangal"/>
        <w:sz w:val="16"/>
        <w:szCs w:val="16"/>
      </w:rPr>
      <w:instrText xml:space="preserve">PAGE  </w:instrText>
    </w:r>
    <w:r w:rsidRPr="00AB5CB3">
      <w:rPr>
        <w:rStyle w:val="Paginanummer"/>
        <w:rFonts w:ascii="Verdana" w:hAnsi="Verdana" w:cs="Mangal"/>
        <w:sz w:val="16"/>
        <w:szCs w:val="16"/>
      </w:rPr>
      <w:fldChar w:fldCharType="separate"/>
    </w:r>
    <w:r w:rsidR="00817663">
      <w:rPr>
        <w:rStyle w:val="Paginanummer"/>
        <w:rFonts w:ascii="Verdana" w:hAnsi="Verdana" w:cs="Mangal"/>
        <w:sz w:val="16"/>
        <w:szCs w:val="16"/>
      </w:rPr>
      <w:t>3</w:t>
    </w:r>
    <w:r w:rsidRPr="00AB5CB3">
      <w:rPr>
        <w:rStyle w:val="Paginanummer"/>
        <w:rFonts w:ascii="Verdana" w:hAnsi="Verdana" w:cs="Mangal"/>
        <w:sz w:val="16"/>
        <w:szCs w:val="16"/>
      </w:rPr>
      <w:fldChar w:fldCharType="end"/>
    </w:r>
  </w:p>
  <w:p w:rsidR="000D0894" w:rsidRPr="00EC28E4" w:rsidRDefault="000D0894" w:rsidP="00AB5CB3">
    <w:pPr>
      <w:pStyle w:val="Voettekst"/>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894" w:rsidRDefault="000D0894">
      <w:r>
        <w:separator/>
      </w:r>
    </w:p>
  </w:footnote>
  <w:footnote w:type="continuationSeparator" w:id="0">
    <w:p w:rsidR="000D0894" w:rsidRDefault="000D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3E32"/>
    <w:multiLevelType w:val="hybridMultilevel"/>
    <w:tmpl w:val="445E590E"/>
    <w:lvl w:ilvl="0" w:tplc="A356A04E">
      <w:start w:val="8"/>
      <w:numFmt w:val="bullet"/>
      <w:lvlText w:val="-"/>
      <w:lvlJc w:val="left"/>
      <w:pPr>
        <w:tabs>
          <w:tab w:val="num" w:pos="1770"/>
        </w:tabs>
        <w:ind w:left="1770" w:hanging="360"/>
      </w:pPr>
      <w:rPr>
        <w:rFonts w:ascii="Verdana" w:eastAsia="SimSun" w:hAnsi="Verdana" w:hint="default"/>
      </w:rPr>
    </w:lvl>
    <w:lvl w:ilvl="1" w:tplc="04130003" w:tentative="1">
      <w:start w:val="1"/>
      <w:numFmt w:val="bullet"/>
      <w:lvlText w:val="o"/>
      <w:lvlJc w:val="left"/>
      <w:pPr>
        <w:tabs>
          <w:tab w:val="num" w:pos="2490"/>
        </w:tabs>
        <w:ind w:left="2490" w:hanging="360"/>
      </w:pPr>
      <w:rPr>
        <w:rFonts w:ascii="Courier New" w:hAnsi="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06F1064A"/>
    <w:multiLevelType w:val="hybridMultilevel"/>
    <w:tmpl w:val="4726D704"/>
    <w:lvl w:ilvl="0" w:tplc="D728DB30">
      <w:start w:val="5"/>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 w15:restartNumberingAfterBreak="0">
    <w:nsid w:val="0BA6172D"/>
    <w:multiLevelType w:val="hybridMultilevel"/>
    <w:tmpl w:val="3FD65456"/>
    <w:lvl w:ilvl="0" w:tplc="D49019F0">
      <w:start w:val="3"/>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C1996"/>
    <w:multiLevelType w:val="hybridMultilevel"/>
    <w:tmpl w:val="2E62C500"/>
    <w:lvl w:ilvl="0" w:tplc="1FF6A06E">
      <w:start w:val="6"/>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0DD13EB6"/>
    <w:multiLevelType w:val="hybridMultilevel"/>
    <w:tmpl w:val="3ADEE06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E2453B"/>
    <w:multiLevelType w:val="hybridMultilevel"/>
    <w:tmpl w:val="DA34B4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0D975C1"/>
    <w:multiLevelType w:val="hybridMultilevel"/>
    <w:tmpl w:val="6504B920"/>
    <w:lvl w:ilvl="0" w:tplc="70F03CE4">
      <w:start w:val="10"/>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2993811"/>
    <w:multiLevelType w:val="hybridMultilevel"/>
    <w:tmpl w:val="17D0D9BA"/>
    <w:lvl w:ilvl="0" w:tplc="C2908EC2">
      <w:start w:val="5"/>
      <w:numFmt w:val="bullet"/>
      <w:lvlText w:val="-"/>
      <w:lvlJc w:val="left"/>
      <w:pPr>
        <w:ind w:left="1107" w:hanging="360"/>
      </w:pPr>
      <w:rPr>
        <w:rFonts w:ascii="Verdana" w:eastAsia="SimSun" w:hAnsi="Verdana" w:cs="Mangal" w:hint="default"/>
      </w:rPr>
    </w:lvl>
    <w:lvl w:ilvl="1" w:tplc="04130003" w:tentative="1">
      <w:start w:val="1"/>
      <w:numFmt w:val="bullet"/>
      <w:lvlText w:val="o"/>
      <w:lvlJc w:val="left"/>
      <w:pPr>
        <w:ind w:left="1827" w:hanging="360"/>
      </w:pPr>
      <w:rPr>
        <w:rFonts w:ascii="Courier New" w:hAnsi="Courier New" w:cs="Courier New" w:hint="default"/>
      </w:rPr>
    </w:lvl>
    <w:lvl w:ilvl="2" w:tplc="04130005" w:tentative="1">
      <w:start w:val="1"/>
      <w:numFmt w:val="bullet"/>
      <w:lvlText w:val=""/>
      <w:lvlJc w:val="left"/>
      <w:pPr>
        <w:ind w:left="2547" w:hanging="360"/>
      </w:pPr>
      <w:rPr>
        <w:rFonts w:ascii="Wingdings" w:hAnsi="Wingdings" w:hint="default"/>
      </w:rPr>
    </w:lvl>
    <w:lvl w:ilvl="3" w:tplc="04130001" w:tentative="1">
      <w:start w:val="1"/>
      <w:numFmt w:val="bullet"/>
      <w:lvlText w:val=""/>
      <w:lvlJc w:val="left"/>
      <w:pPr>
        <w:ind w:left="3267" w:hanging="360"/>
      </w:pPr>
      <w:rPr>
        <w:rFonts w:ascii="Symbol" w:hAnsi="Symbol" w:hint="default"/>
      </w:rPr>
    </w:lvl>
    <w:lvl w:ilvl="4" w:tplc="04130003" w:tentative="1">
      <w:start w:val="1"/>
      <w:numFmt w:val="bullet"/>
      <w:lvlText w:val="o"/>
      <w:lvlJc w:val="left"/>
      <w:pPr>
        <w:ind w:left="3987" w:hanging="360"/>
      </w:pPr>
      <w:rPr>
        <w:rFonts w:ascii="Courier New" w:hAnsi="Courier New" w:cs="Courier New" w:hint="default"/>
      </w:rPr>
    </w:lvl>
    <w:lvl w:ilvl="5" w:tplc="04130005" w:tentative="1">
      <w:start w:val="1"/>
      <w:numFmt w:val="bullet"/>
      <w:lvlText w:val=""/>
      <w:lvlJc w:val="left"/>
      <w:pPr>
        <w:ind w:left="4707" w:hanging="360"/>
      </w:pPr>
      <w:rPr>
        <w:rFonts w:ascii="Wingdings" w:hAnsi="Wingdings" w:hint="default"/>
      </w:rPr>
    </w:lvl>
    <w:lvl w:ilvl="6" w:tplc="04130001" w:tentative="1">
      <w:start w:val="1"/>
      <w:numFmt w:val="bullet"/>
      <w:lvlText w:val=""/>
      <w:lvlJc w:val="left"/>
      <w:pPr>
        <w:ind w:left="5427" w:hanging="360"/>
      </w:pPr>
      <w:rPr>
        <w:rFonts w:ascii="Symbol" w:hAnsi="Symbol" w:hint="default"/>
      </w:rPr>
    </w:lvl>
    <w:lvl w:ilvl="7" w:tplc="04130003" w:tentative="1">
      <w:start w:val="1"/>
      <w:numFmt w:val="bullet"/>
      <w:lvlText w:val="o"/>
      <w:lvlJc w:val="left"/>
      <w:pPr>
        <w:ind w:left="6147" w:hanging="360"/>
      </w:pPr>
      <w:rPr>
        <w:rFonts w:ascii="Courier New" w:hAnsi="Courier New" w:cs="Courier New" w:hint="default"/>
      </w:rPr>
    </w:lvl>
    <w:lvl w:ilvl="8" w:tplc="04130005" w:tentative="1">
      <w:start w:val="1"/>
      <w:numFmt w:val="bullet"/>
      <w:lvlText w:val=""/>
      <w:lvlJc w:val="left"/>
      <w:pPr>
        <w:ind w:left="6867" w:hanging="360"/>
      </w:pPr>
      <w:rPr>
        <w:rFonts w:ascii="Wingdings" w:hAnsi="Wingdings" w:hint="default"/>
      </w:rPr>
    </w:lvl>
  </w:abstractNum>
  <w:abstractNum w:abstractNumId="8" w15:restartNumberingAfterBreak="0">
    <w:nsid w:val="16E331DC"/>
    <w:multiLevelType w:val="hybridMultilevel"/>
    <w:tmpl w:val="36222636"/>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A01895"/>
    <w:multiLevelType w:val="hybridMultilevel"/>
    <w:tmpl w:val="62469CBC"/>
    <w:lvl w:ilvl="0" w:tplc="5EECE6A8">
      <w:start w:val="2"/>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15:restartNumberingAfterBreak="0">
    <w:nsid w:val="1F9B3D34"/>
    <w:multiLevelType w:val="hybridMultilevel"/>
    <w:tmpl w:val="A34AF458"/>
    <w:lvl w:ilvl="0" w:tplc="90768E5A">
      <w:start w:val="6"/>
      <w:numFmt w:val="bullet"/>
      <w:lvlText w:val="-"/>
      <w:lvlJc w:val="left"/>
      <w:pPr>
        <w:ind w:left="930" w:hanging="360"/>
      </w:pPr>
      <w:rPr>
        <w:rFonts w:ascii="Verdana" w:eastAsiaTheme="minorHAnsi" w:hAnsi="Verdana" w:cs="Times New Roman" w:hint="default"/>
        <w:sz w:val="20"/>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1" w15:restartNumberingAfterBreak="0">
    <w:nsid w:val="1FF47873"/>
    <w:multiLevelType w:val="hybridMultilevel"/>
    <w:tmpl w:val="E5B03156"/>
    <w:lvl w:ilvl="0" w:tplc="ABCA0096">
      <w:numFmt w:val="bullet"/>
      <w:lvlText w:val="-"/>
      <w:lvlJc w:val="left"/>
      <w:pPr>
        <w:ind w:left="2622" w:hanging="360"/>
      </w:pPr>
      <w:rPr>
        <w:rFonts w:ascii="Verdana" w:eastAsia="SimSun" w:hAnsi="Verdana" w:cs="Mangal" w:hint="default"/>
      </w:rPr>
    </w:lvl>
    <w:lvl w:ilvl="1" w:tplc="04130003" w:tentative="1">
      <w:start w:val="1"/>
      <w:numFmt w:val="bullet"/>
      <w:lvlText w:val="o"/>
      <w:lvlJc w:val="left"/>
      <w:pPr>
        <w:ind w:left="3342" w:hanging="360"/>
      </w:pPr>
      <w:rPr>
        <w:rFonts w:ascii="Courier New" w:hAnsi="Courier New" w:cs="Courier New" w:hint="default"/>
      </w:rPr>
    </w:lvl>
    <w:lvl w:ilvl="2" w:tplc="04130005" w:tentative="1">
      <w:start w:val="1"/>
      <w:numFmt w:val="bullet"/>
      <w:lvlText w:val=""/>
      <w:lvlJc w:val="left"/>
      <w:pPr>
        <w:ind w:left="4062" w:hanging="360"/>
      </w:pPr>
      <w:rPr>
        <w:rFonts w:ascii="Wingdings" w:hAnsi="Wingdings" w:hint="default"/>
      </w:rPr>
    </w:lvl>
    <w:lvl w:ilvl="3" w:tplc="04130001" w:tentative="1">
      <w:start w:val="1"/>
      <w:numFmt w:val="bullet"/>
      <w:lvlText w:val=""/>
      <w:lvlJc w:val="left"/>
      <w:pPr>
        <w:ind w:left="4782" w:hanging="360"/>
      </w:pPr>
      <w:rPr>
        <w:rFonts w:ascii="Symbol" w:hAnsi="Symbol" w:hint="default"/>
      </w:rPr>
    </w:lvl>
    <w:lvl w:ilvl="4" w:tplc="04130003" w:tentative="1">
      <w:start w:val="1"/>
      <w:numFmt w:val="bullet"/>
      <w:lvlText w:val="o"/>
      <w:lvlJc w:val="left"/>
      <w:pPr>
        <w:ind w:left="5502" w:hanging="360"/>
      </w:pPr>
      <w:rPr>
        <w:rFonts w:ascii="Courier New" w:hAnsi="Courier New" w:cs="Courier New" w:hint="default"/>
      </w:rPr>
    </w:lvl>
    <w:lvl w:ilvl="5" w:tplc="04130005" w:tentative="1">
      <w:start w:val="1"/>
      <w:numFmt w:val="bullet"/>
      <w:lvlText w:val=""/>
      <w:lvlJc w:val="left"/>
      <w:pPr>
        <w:ind w:left="6222" w:hanging="360"/>
      </w:pPr>
      <w:rPr>
        <w:rFonts w:ascii="Wingdings" w:hAnsi="Wingdings" w:hint="default"/>
      </w:rPr>
    </w:lvl>
    <w:lvl w:ilvl="6" w:tplc="04130001" w:tentative="1">
      <w:start w:val="1"/>
      <w:numFmt w:val="bullet"/>
      <w:lvlText w:val=""/>
      <w:lvlJc w:val="left"/>
      <w:pPr>
        <w:ind w:left="6942" w:hanging="360"/>
      </w:pPr>
      <w:rPr>
        <w:rFonts w:ascii="Symbol" w:hAnsi="Symbol" w:hint="default"/>
      </w:rPr>
    </w:lvl>
    <w:lvl w:ilvl="7" w:tplc="04130003" w:tentative="1">
      <w:start w:val="1"/>
      <w:numFmt w:val="bullet"/>
      <w:lvlText w:val="o"/>
      <w:lvlJc w:val="left"/>
      <w:pPr>
        <w:ind w:left="7662" w:hanging="360"/>
      </w:pPr>
      <w:rPr>
        <w:rFonts w:ascii="Courier New" w:hAnsi="Courier New" w:cs="Courier New" w:hint="default"/>
      </w:rPr>
    </w:lvl>
    <w:lvl w:ilvl="8" w:tplc="04130005" w:tentative="1">
      <w:start w:val="1"/>
      <w:numFmt w:val="bullet"/>
      <w:lvlText w:val=""/>
      <w:lvlJc w:val="left"/>
      <w:pPr>
        <w:ind w:left="8382" w:hanging="360"/>
      </w:pPr>
      <w:rPr>
        <w:rFonts w:ascii="Wingdings" w:hAnsi="Wingdings" w:hint="default"/>
      </w:rPr>
    </w:lvl>
  </w:abstractNum>
  <w:abstractNum w:abstractNumId="12" w15:restartNumberingAfterBreak="0">
    <w:nsid w:val="205C2593"/>
    <w:multiLevelType w:val="hybridMultilevel"/>
    <w:tmpl w:val="B2FC0120"/>
    <w:lvl w:ilvl="0" w:tplc="A588D22E">
      <w:start w:val="1"/>
      <w:numFmt w:val="lowerLetter"/>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13" w15:restartNumberingAfterBreak="0">
    <w:nsid w:val="209A6205"/>
    <w:multiLevelType w:val="hybridMultilevel"/>
    <w:tmpl w:val="CEA05D34"/>
    <w:lvl w:ilvl="0" w:tplc="0413000F">
      <w:start w:val="3"/>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0B167DB"/>
    <w:multiLevelType w:val="hybridMultilevel"/>
    <w:tmpl w:val="DDF81848"/>
    <w:lvl w:ilvl="0" w:tplc="5F247700">
      <w:start w:val="4"/>
      <w:numFmt w:val="decimal"/>
      <w:lvlText w:val="%1."/>
      <w:lvlJc w:val="left"/>
      <w:pPr>
        <w:tabs>
          <w:tab w:val="num" w:pos="570"/>
        </w:tabs>
        <w:ind w:left="570" w:hanging="57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29E4792"/>
    <w:multiLevelType w:val="hybridMultilevel"/>
    <w:tmpl w:val="CF1268C2"/>
    <w:lvl w:ilvl="0" w:tplc="684EDBAA">
      <w:start w:val="3"/>
      <w:numFmt w:val="decimal"/>
      <w:lvlText w:val="%1."/>
      <w:lvlJc w:val="left"/>
      <w:pPr>
        <w:tabs>
          <w:tab w:val="num" w:pos="720"/>
        </w:tabs>
        <w:ind w:left="720" w:hanging="36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312049"/>
    <w:multiLevelType w:val="hybridMultilevel"/>
    <w:tmpl w:val="AD8A3C40"/>
    <w:lvl w:ilvl="0" w:tplc="88F6B796">
      <w:start w:val="6"/>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7" w15:restartNumberingAfterBreak="0">
    <w:nsid w:val="260848BB"/>
    <w:multiLevelType w:val="hybridMultilevel"/>
    <w:tmpl w:val="0AB414E4"/>
    <w:lvl w:ilvl="0" w:tplc="CE6EF2E4">
      <w:start w:val="5"/>
      <w:numFmt w:val="decimal"/>
      <w:lvlText w:val="%1."/>
      <w:lvlJc w:val="left"/>
      <w:pPr>
        <w:tabs>
          <w:tab w:val="num" w:pos="360"/>
        </w:tabs>
        <w:ind w:left="360" w:hanging="360"/>
      </w:pPr>
      <w:rPr>
        <w:rFonts w:cs="Times New Roman" w:hint="default"/>
        <w:b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A925B2D"/>
    <w:multiLevelType w:val="hybridMultilevel"/>
    <w:tmpl w:val="60CA858C"/>
    <w:lvl w:ilvl="0" w:tplc="BE2060B4">
      <w:start w:val="2"/>
      <w:numFmt w:val="bullet"/>
      <w:lvlText w:val="-"/>
      <w:lvlJc w:val="left"/>
      <w:pPr>
        <w:ind w:left="927" w:hanging="360"/>
      </w:pPr>
      <w:rPr>
        <w:rFonts w:ascii="Verdana" w:eastAsia="SimSun" w:hAnsi="Verdana" w:cs="Mang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2B6C1877"/>
    <w:multiLevelType w:val="multilevel"/>
    <w:tmpl w:val="87761A94"/>
    <w:lvl w:ilvl="0">
      <w:start w:val="1"/>
      <w:numFmt w:val="decimal"/>
      <w:lvlText w:val="%1."/>
      <w:lvlJc w:val="left"/>
      <w:pPr>
        <w:tabs>
          <w:tab w:val="num" w:pos="1620"/>
        </w:tabs>
      </w:pPr>
      <w:rPr>
        <w:rFonts w:cs="Times New Roman"/>
        <w:b w:val="0"/>
      </w:rPr>
    </w:lvl>
    <w:lvl w:ilvl="1">
      <w:start w:val="1"/>
      <w:numFmt w:val="decimal"/>
      <w:lvlText w:val="%2."/>
      <w:lvlJc w:val="left"/>
      <w:pPr>
        <w:tabs>
          <w:tab w:val="num" w:pos="1620"/>
        </w:tabs>
      </w:pPr>
      <w:rPr>
        <w:rFonts w:cs="Times New Roman"/>
      </w:rPr>
    </w:lvl>
    <w:lvl w:ilvl="2">
      <w:start w:val="1"/>
      <w:numFmt w:val="decimal"/>
      <w:lvlText w:val="%3."/>
      <w:lvlJc w:val="left"/>
      <w:pPr>
        <w:tabs>
          <w:tab w:val="num" w:pos="1620"/>
        </w:tabs>
      </w:pPr>
      <w:rPr>
        <w:rFonts w:cs="Times New Roman"/>
      </w:rPr>
    </w:lvl>
    <w:lvl w:ilvl="3">
      <w:start w:val="1"/>
      <w:numFmt w:val="decimal"/>
      <w:lvlText w:val="%4."/>
      <w:lvlJc w:val="left"/>
      <w:pPr>
        <w:tabs>
          <w:tab w:val="num" w:pos="1620"/>
        </w:tabs>
      </w:pPr>
      <w:rPr>
        <w:rFonts w:cs="Times New Roman"/>
      </w:rPr>
    </w:lvl>
    <w:lvl w:ilvl="4">
      <w:start w:val="1"/>
      <w:numFmt w:val="decimal"/>
      <w:lvlText w:val="%5."/>
      <w:lvlJc w:val="left"/>
      <w:pPr>
        <w:tabs>
          <w:tab w:val="num" w:pos="1620"/>
        </w:tabs>
      </w:pPr>
      <w:rPr>
        <w:rFonts w:cs="Times New Roman"/>
      </w:rPr>
    </w:lvl>
    <w:lvl w:ilvl="5">
      <w:start w:val="1"/>
      <w:numFmt w:val="decimal"/>
      <w:lvlText w:val="%6."/>
      <w:lvlJc w:val="left"/>
      <w:pPr>
        <w:tabs>
          <w:tab w:val="num" w:pos="1620"/>
        </w:tabs>
      </w:pPr>
      <w:rPr>
        <w:rFonts w:cs="Times New Roman"/>
      </w:rPr>
    </w:lvl>
    <w:lvl w:ilvl="6">
      <w:start w:val="1"/>
      <w:numFmt w:val="decimal"/>
      <w:lvlText w:val="%7."/>
      <w:lvlJc w:val="left"/>
      <w:pPr>
        <w:tabs>
          <w:tab w:val="num" w:pos="1620"/>
        </w:tabs>
      </w:pPr>
      <w:rPr>
        <w:rFonts w:cs="Times New Roman"/>
      </w:rPr>
    </w:lvl>
    <w:lvl w:ilvl="7">
      <w:start w:val="1"/>
      <w:numFmt w:val="decimal"/>
      <w:lvlText w:val="%8."/>
      <w:lvlJc w:val="left"/>
      <w:pPr>
        <w:tabs>
          <w:tab w:val="num" w:pos="1620"/>
        </w:tabs>
      </w:pPr>
      <w:rPr>
        <w:rFonts w:cs="Times New Roman"/>
      </w:rPr>
    </w:lvl>
    <w:lvl w:ilvl="8">
      <w:start w:val="1"/>
      <w:numFmt w:val="decimal"/>
      <w:lvlText w:val="%9."/>
      <w:lvlJc w:val="left"/>
      <w:pPr>
        <w:tabs>
          <w:tab w:val="num" w:pos="1620"/>
        </w:tabs>
      </w:pPr>
      <w:rPr>
        <w:rFonts w:cs="Times New Roman"/>
      </w:rPr>
    </w:lvl>
  </w:abstractNum>
  <w:abstractNum w:abstractNumId="20" w15:restartNumberingAfterBreak="0">
    <w:nsid w:val="31942BCD"/>
    <w:multiLevelType w:val="hybridMultilevel"/>
    <w:tmpl w:val="5CFEF9F6"/>
    <w:lvl w:ilvl="0" w:tplc="A7AABC98">
      <w:start w:val="4"/>
      <w:numFmt w:val="decimal"/>
      <w:lvlText w:val="%1."/>
      <w:lvlJc w:val="left"/>
      <w:pPr>
        <w:ind w:left="644" w:hanging="360"/>
      </w:pPr>
      <w:rPr>
        <w:rFonts w:hint="default"/>
        <w:b w:val="0"/>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38FD0045"/>
    <w:multiLevelType w:val="hybridMultilevel"/>
    <w:tmpl w:val="FFA04CC8"/>
    <w:lvl w:ilvl="0" w:tplc="75407828">
      <w:start w:val="26"/>
      <w:numFmt w:val="bullet"/>
      <w:lvlText w:val="-"/>
      <w:lvlJc w:val="left"/>
      <w:pPr>
        <w:ind w:left="900" w:hanging="360"/>
      </w:pPr>
      <w:rPr>
        <w:rFonts w:ascii="Verdana" w:eastAsia="SimSun" w:hAnsi="Verdana" w:cs="Manga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22" w15:restartNumberingAfterBreak="0">
    <w:nsid w:val="39FE06C0"/>
    <w:multiLevelType w:val="hybridMultilevel"/>
    <w:tmpl w:val="640C857C"/>
    <w:lvl w:ilvl="0" w:tplc="84B47968">
      <w:start w:val="5"/>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3DBB7810"/>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4" w15:restartNumberingAfterBreak="0">
    <w:nsid w:val="3E062C9C"/>
    <w:multiLevelType w:val="hybridMultilevel"/>
    <w:tmpl w:val="3FBEDD9E"/>
    <w:lvl w:ilvl="0" w:tplc="26BAF9F2">
      <w:start w:val="6"/>
      <w:numFmt w:val="bullet"/>
      <w:lvlText w:val="-"/>
      <w:lvlJc w:val="left"/>
      <w:pPr>
        <w:tabs>
          <w:tab w:val="num" w:pos="930"/>
        </w:tabs>
        <w:ind w:left="930" w:hanging="360"/>
      </w:pPr>
      <w:rPr>
        <w:rFonts w:ascii="Verdana" w:eastAsia="SimSun" w:hAnsi="Verdana" w:hint="default"/>
      </w:rPr>
    </w:lvl>
    <w:lvl w:ilvl="1" w:tplc="04130003" w:tentative="1">
      <w:start w:val="1"/>
      <w:numFmt w:val="bullet"/>
      <w:lvlText w:val="o"/>
      <w:lvlJc w:val="left"/>
      <w:pPr>
        <w:tabs>
          <w:tab w:val="num" w:pos="1650"/>
        </w:tabs>
        <w:ind w:left="1650" w:hanging="360"/>
      </w:pPr>
      <w:rPr>
        <w:rFonts w:ascii="Courier New" w:hAnsi="Courier New" w:hint="default"/>
      </w:rPr>
    </w:lvl>
    <w:lvl w:ilvl="2" w:tplc="04130005" w:tentative="1">
      <w:start w:val="1"/>
      <w:numFmt w:val="bullet"/>
      <w:lvlText w:val=""/>
      <w:lvlJc w:val="left"/>
      <w:pPr>
        <w:tabs>
          <w:tab w:val="num" w:pos="2370"/>
        </w:tabs>
        <w:ind w:left="2370" w:hanging="360"/>
      </w:pPr>
      <w:rPr>
        <w:rFonts w:ascii="Wingdings" w:hAnsi="Wingdings" w:hint="default"/>
      </w:rPr>
    </w:lvl>
    <w:lvl w:ilvl="3" w:tplc="04130001" w:tentative="1">
      <w:start w:val="1"/>
      <w:numFmt w:val="bullet"/>
      <w:lvlText w:val=""/>
      <w:lvlJc w:val="left"/>
      <w:pPr>
        <w:tabs>
          <w:tab w:val="num" w:pos="3090"/>
        </w:tabs>
        <w:ind w:left="3090" w:hanging="360"/>
      </w:pPr>
      <w:rPr>
        <w:rFonts w:ascii="Symbol" w:hAnsi="Symbol" w:hint="default"/>
      </w:rPr>
    </w:lvl>
    <w:lvl w:ilvl="4" w:tplc="04130003" w:tentative="1">
      <w:start w:val="1"/>
      <w:numFmt w:val="bullet"/>
      <w:lvlText w:val="o"/>
      <w:lvlJc w:val="left"/>
      <w:pPr>
        <w:tabs>
          <w:tab w:val="num" w:pos="3810"/>
        </w:tabs>
        <w:ind w:left="3810" w:hanging="360"/>
      </w:pPr>
      <w:rPr>
        <w:rFonts w:ascii="Courier New" w:hAnsi="Courier New" w:hint="default"/>
      </w:rPr>
    </w:lvl>
    <w:lvl w:ilvl="5" w:tplc="04130005" w:tentative="1">
      <w:start w:val="1"/>
      <w:numFmt w:val="bullet"/>
      <w:lvlText w:val=""/>
      <w:lvlJc w:val="left"/>
      <w:pPr>
        <w:tabs>
          <w:tab w:val="num" w:pos="4530"/>
        </w:tabs>
        <w:ind w:left="4530" w:hanging="360"/>
      </w:pPr>
      <w:rPr>
        <w:rFonts w:ascii="Wingdings" w:hAnsi="Wingdings" w:hint="default"/>
      </w:rPr>
    </w:lvl>
    <w:lvl w:ilvl="6" w:tplc="04130001" w:tentative="1">
      <w:start w:val="1"/>
      <w:numFmt w:val="bullet"/>
      <w:lvlText w:val=""/>
      <w:lvlJc w:val="left"/>
      <w:pPr>
        <w:tabs>
          <w:tab w:val="num" w:pos="5250"/>
        </w:tabs>
        <w:ind w:left="5250" w:hanging="360"/>
      </w:pPr>
      <w:rPr>
        <w:rFonts w:ascii="Symbol" w:hAnsi="Symbol" w:hint="default"/>
      </w:rPr>
    </w:lvl>
    <w:lvl w:ilvl="7" w:tplc="04130003" w:tentative="1">
      <w:start w:val="1"/>
      <w:numFmt w:val="bullet"/>
      <w:lvlText w:val="o"/>
      <w:lvlJc w:val="left"/>
      <w:pPr>
        <w:tabs>
          <w:tab w:val="num" w:pos="5970"/>
        </w:tabs>
        <w:ind w:left="5970" w:hanging="360"/>
      </w:pPr>
      <w:rPr>
        <w:rFonts w:ascii="Courier New" w:hAnsi="Courier New" w:hint="default"/>
      </w:rPr>
    </w:lvl>
    <w:lvl w:ilvl="8" w:tplc="04130005" w:tentative="1">
      <w:start w:val="1"/>
      <w:numFmt w:val="bullet"/>
      <w:lvlText w:val=""/>
      <w:lvlJc w:val="left"/>
      <w:pPr>
        <w:tabs>
          <w:tab w:val="num" w:pos="6690"/>
        </w:tabs>
        <w:ind w:left="6690" w:hanging="360"/>
      </w:pPr>
      <w:rPr>
        <w:rFonts w:ascii="Wingdings" w:hAnsi="Wingdings" w:hint="default"/>
      </w:rPr>
    </w:lvl>
  </w:abstractNum>
  <w:abstractNum w:abstractNumId="25" w15:restartNumberingAfterBreak="0">
    <w:nsid w:val="3F0B5B3D"/>
    <w:multiLevelType w:val="hybridMultilevel"/>
    <w:tmpl w:val="E35CEDC0"/>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26" w15:restartNumberingAfterBreak="0">
    <w:nsid w:val="4885556A"/>
    <w:multiLevelType w:val="hybridMultilevel"/>
    <w:tmpl w:val="64B62092"/>
    <w:lvl w:ilvl="0" w:tplc="D8EEC158">
      <w:start w:val="1"/>
      <w:numFmt w:val="decimal"/>
      <w:lvlText w:val="%1."/>
      <w:lvlJc w:val="left"/>
      <w:pPr>
        <w:ind w:left="502"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A887880"/>
    <w:multiLevelType w:val="hybridMultilevel"/>
    <w:tmpl w:val="2E802B98"/>
    <w:lvl w:ilvl="0" w:tplc="DE782156">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D6312A"/>
    <w:multiLevelType w:val="hybridMultilevel"/>
    <w:tmpl w:val="9B06A8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1D65379"/>
    <w:multiLevelType w:val="hybridMultilevel"/>
    <w:tmpl w:val="8ED0375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544C2B55"/>
    <w:multiLevelType w:val="hybridMultilevel"/>
    <w:tmpl w:val="47107EAC"/>
    <w:lvl w:ilvl="0" w:tplc="B1129F14">
      <w:start w:val="9"/>
      <w:numFmt w:val="bullet"/>
      <w:lvlText w:val="-"/>
      <w:lvlJc w:val="left"/>
      <w:pPr>
        <w:ind w:left="930" w:hanging="360"/>
      </w:pPr>
      <w:rPr>
        <w:rFonts w:ascii="Verdana" w:eastAsia="SimSun" w:hAnsi="Verdana" w:cs="Mangal" w:hint="default"/>
      </w:rPr>
    </w:lvl>
    <w:lvl w:ilvl="1" w:tplc="04130003">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1" w15:restartNumberingAfterBreak="0">
    <w:nsid w:val="54A63B65"/>
    <w:multiLevelType w:val="hybridMultilevel"/>
    <w:tmpl w:val="563CB28A"/>
    <w:lvl w:ilvl="0" w:tplc="1DDC00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4ED3CCA"/>
    <w:multiLevelType w:val="hybridMultilevel"/>
    <w:tmpl w:val="17AEEE10"/>
    <w:lvl w:ilvl="0" w:tplc="C9BCD68A">
      <w:start w:val="13"/>
      <w:numFmt w:val="bullet"/>
      <w:lvlText w:val="-"/>
      <w:lvlJc w:val="left"/>
      <w:pPr>
        <w:ind w:left="2685" w:hanging="360"/>
      </w:pPr>
      <w:rPr>
        <w:rFonts w:ascii="Verdana" w:eastAsia="SimSun" w:hAnsi="Verdana" w:cs="Mangal" w:hint="default"/>
      </w:rPr>
    </w:lvl>
    <w:lvl w:ilvl="1" w:tplc="04130003" w:tentative="1">
      <w:start w:val="1"/>
      <w:numFmt w:val="bullet"/>
      <w:lvlText w:val="o"/>
      <w:lvlJc w:val="left"/>
      <w:pPr>
        <w:ind w:left="3405" w:hanging="360"/>
      </w:pPr>
      <w:rPr>
        <w:rFonts w:ascii="Courier New" w:hAnsi="Courier New" w:cs="Courier New" w:hint="default"/>
      </w:rPr>
    </w:lvl>
    <w:lvl w:ilvl="2" w:tplc="04130005" w:tentative="1">
      <w:start w:val="1"/>
      <w:numFmt w:val="bullet"/>
      <w:lvlText w:val=""/>
      <w:lvlJc w:val="left"/>
      <w:pPr>
        <w:ind w:left="4125" w:hanging="360"/>
      </w:pPr>
      <w:rPr>
        <w:rFonts w:ascii="Wingdings" w:hAnsi="Wingdings" w:hint="default"/>
      </w:rPr>
    </w:lvl>
    <w:lvl w:ilvl="3" w:tplc="04130001" w:tentative="1">
      <w:start w:val="1"/>
      <w:numFmt w:val="bullet"/>
      <w:lvlText w:val=""/>
      <w:lvlJc w:val="left"/>
      <w:pPr>
        <w:ind w:left="4845" w:hanging="360"/>
      </w:pPr>
      <w:rPr>
        <w:rFonts w:ascii="Symbol" w:hAnsi="Symbol" w:hint="default"/>
      </w:rPr>
    </w:lvl>
    <w:lvl w:ilvl="4" w:tplc="04130003" w:tentative="1">
      <w:start w:val="1"/>
      <w:numFmt w:val="bullet"/>
      <w:lvlText w:val="o"/>
      <w:lvlJc w:val="left"/>
      <w:pPr>
        <w:ind w:left="5565" w:hanging="360"/>
      </w:pPr>
      <w:rPr>
        <w:rFonts w:ascii="Courier New" w:hAnsi="Courier New" w:cs="Courier New" w:hint="default"/>
      </w:rPr>
    </w:lvl>
    <w:lvl w:ilvl="5" w:tplc="04130005" w:tentative="1">
      <w:start w:val="1"/>
      <w:numFmt w:val="bullet"/>
      <w:lvlText w:val=""/>
      <w:lvlJc w:val="left"/>
      <w:pPr>
        <w:ind w:left="6285" w:hanging="360"/>
      </w:pPr>
      <w:rPr>
        <w:rFonts w:ascii="Wingdings" w:hAnsi="Wingdings" w:hint="default"/>
      </w:rPr>
    </w:lvl>
    <w:lvl w:ilvl="6" w:tplc="04130001" w:tentative="1">
      <w:start w:val="1"/>
      <w:numFmt w:val="bullet"/>
      <w:lvlText w:val=""/>
      <w:lvlJc w:val="left"/>
      <w:pPr>
        <w:ind w:left="7005" w:hanging="360"/>
      </w:pPr>
      <w:rPr>
        <w:rFonts w:ascii="Symbol" w:hAnsi="Symbol" w:hint="default"/>
      </w:rPr>
    </w:lvl>
    <w:lvl w:ilvl="7" w:tplc="04130003" w:tentative="1">
      <w:start w:val="1"/>
      <w:numFmt w:val="bullet"/>
      <w:lvlText w:val="o"/>
      <w:lvlJc w:val="left"/>
      <w:pPr>
        <w:ind w:left="7725" w:hanging="360"/>
      </w:pPr>
      <w:rPr>
        <w:rFonts w:ascii="Courier New" w:hAnsi="Courier New" w:cs="Courier New" w:hint="default"/>
      </w:rPr>
    </w:lvl>
    <w:lvl w:ilvl="8" w:tplc="04130005" w:tentative="1">
      <w:start w:val="1"/>
      <w:numFmt w:val="bullet"/>
      <w:lvlText w:val=""/>
      <w:lvlJc w:val="left"/>
      <w:pPr>
        <w:ind w:left="8445" w:hanging="360"/>
      </w:pPr>
      <w:rPr>
        <w:rFonts w:ascii="Wingdings" w:hAnsi="Wingdings" w:hint="default"/>
      </w:rPr>
    </w:lvl>
  </w:abstractNum>
  <w:abstractNum w:abstractNumId="33" w15:restartNumberingAfterBreak="0">
    <w:nsid w:val="684577ED"/>
    <w:multiLevelType w:val="hybridMultilevel"/>
    <w:tmpl w:val="8B4EBC8C"/>
    <w:lvl w:ilvl="0" w:tplc="C2AE1C86">
      <w:start w:val="12"/>
      <w:numFmt w:val="bullet"/>
      <w:lvlText w:val="-"/>
      <w:lvlJc w:val="left"/>
      <w:pPr>
        <w:ind w:left="930" w:hanging="360"/>
      </w:pPr>
      <w:rPr>
        <w:rFonts w:ascii="Verdana" w:eastAsia="SimSun" w:hAnsi="Verdana" w:cs="Mang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34" w15:restartNumberingAfterBreak="0">
    <w:nsid w:val="6E95272E"/>
    <w:multiLevelType w:val="hybridMultilevel"/>
    <w:tmpl w:val="8CFC4AC2"/>
    <w:lvl w:ilvl="0" w:tplc="5008D192">
      <w:numFmt w:val="bullet"/>
      <w:lvlText w:val="-"/>
      <w:lvlJc w:val="left"/>
      <w:pPr>
        <w:ind w:left="2625" w:hanging="360"/>
      </w:pPr>
      <w:rPr>
        <w:rFonts w:ascii="Verdana" w:eastAsia="SimSun" w:hAnsi="Verdana" w:cs="Mangal" w:hint="default"/>
      </w:rPr>
    </w:lvl>
    <w:lvl w:ilvl="1" w:tplc="04130003" w:tentative="1">
      <w:start w:val="1"/>
      <w:numFmt w:val="bullet"/>
      <w:lvlText w:val="o"/>
      <w:lvlJc w:val="left"/>
      <w:pPr>
        <w:ind w:left="3345" w:hanging="360"/>
      </w:pPr>
      <w:rPr>
        <w:rFonts w:ascii="Courier New" w:hAnsi="Courier New" w:cs="Courier New" w:hint="default"/>
      </w:rPr>
    </w:lvl>
    <w:lvl w:ilvl="2" w:tplc="04130005" w:tentative="1">
      <w:start w:val="1"/>
      <w:numFmt w:val="bullet"/>
      <w:lvlText w:val=""/>
      <w:lvlJc w:val="left"/>
      <w:pPr>
        <w:ind w:left="4065" w:hanging="360"/>
      </w:pPr>
      <w:rPr>
        <w:rFonts w:ascii="Wingdings" w:hAnsi="Wingdings" w:hint="default"/>
      </w:rPr>
    </w:lvl>
    <w:lvl w:ilvl="3" w:tplc="04130001" w:tentative="1">
      <w:start w:val="1"/>
      <w:numFmt w:val="bullet"/>
      <w:lvlText w:val=""/>
      <w:lvlJc w:val="left"/>
      <w:pPr>
        <w:ind w:left="4785" w:hanging="360"/>
      </w:pPr>
      <w:rPr>
        <w:rFonts w:ascii="Symbol" w:hAnsi="Symbol" w:hint="default"/>
      </w:rPr>
    </w:lvl>
    <w:lvl w:ilvl="4" w:tplc="04130003" w:tentative="1">
      <w:start w:val="1"/>
      <w:numFmt w:val="bullet"/>
      <w:lvlText w:val="o"/>
      <w:lvlJc w:val="left"/>
      <w:pPr>
        <w:ind w:left="5505" w:hanging="360"/>
      </w:pPr>
      <w:rPr>
        <w:rFonts w:ascii="Courier New" w:hAnsi="Courier New" w:cs="Courier New" w:hint="default"/>
      </w:rPr>
    </w:lvl>
    <w:lvl w:ilvl="5" w:tplc="04130005" w:tentative="1">
      <w:start w:val="1"/>
      <w:numFmt w:val="bullet"/>
      <w:lvlText w:val=""/>
      <w:lvlJc w:val="left"/>
      <w:pPr>
        <w:ind w:left="6225" w:hanging="360"/>
      </w:pPr>
      <w:rPr>
        <w:rFonts w:ascii="Wingdings" w:hAnsi="Wingdings" w:hint="default"/>
      </w:rPr>
    </w:lvl>
    <w:lvl w:ilvl="6" w:tplc="04130001" w:tentative="1">
      <w:start w:val="1"/>
      <w:numFmt w:val="bullet"/>
      <w:lvlText w:val=""/>
      <w:lvlJc w:val="left"/>
      <w:pPr>
        <w:ind w:left="6945" w:hanging="360"/>
      </w:pPr>
      <w:rPr>
        <w:rFonts w:ascii="Symbol" w:hAnsi="Symbol" w:hint="default"/>
      </w:rPr>
    </w:lvl>
    <w:lvl w:ilvl="7" w:tplc="04130003" w:tentative="1">
      <w:start w:val="1"/>
      <w:numFmt w:val="bullet"/>
      <w:lvlText w:val="o"/>
      <w:lvlJc w:val="left"/>
      <w:pPr>
        <w:ind w:left="7665" w:hanging="360"/>
      </w:pPr>
      <w:rPr>
        <w:rFonts w:ascii="Courier New" w:hAnsi="Courier New" w:cs="Courier New" w:hint="default"/>
      </w:rPr>
    </w:lvl>
    <w:lvl w:ilvl="8" w:tplc="04130005" w:tentative="1">
      <w:start w:val="1"/>
      <w:numFmt w:val="bullet"/>
      <w:lvlText w:val=""/>
      <w:lvlJc w:val="left"/>
      <w:pPr>
        <w:ind w:left="8385" w:hanging="360"/>
      </w:pPr>
      <w:rPr>
        <w:rFonts w:ascii="Wingdings" w:hAnsi="Wingdings" w:hint="default"/>
      </w:rPr>
    </w:lvl>
  </w:abstractNum>
  <w:num w:numId="1">
    <w:abstractNumId w:val="19"/>
  </w:num>
  <w:num w:numId="2">
    <w:abstractNumId w:val="23"/>
  </w:num>
  <w:num w:numId="3">
    <w:abstractNumId w:val="24"/>
  </w:num>
  <w:num w:numId="4">
    <w:abstractNumId w:val="15"/>
  </w:num>
  <w:num w:numId="5">
    <w:abstractNumId w:val="17"/>
  </w:num>
  <w:num w:numId="6">
    <w:abstractNumId w:val="0"/>
  </w:num>
  <w:num w:numId="7">
    <w:abstractNumId w:val="14"/>
  </w:num>
  <w:num w:numId="8">
    <w:abstractNumId w:val="4"/>
  </w:num>
  <w:num w:numId="9">
    <w:abstractNumId w:val="33"/>
  </w:num>
  <w:num w:numId="10">
    <w:abstractNumId w:val="30"/>
  </w:num>
  <w:num w:numId="11">
    <w:abstractNumId w:val="29"/>
  </w:num>
  <w:num w:numId="12">
    <w:abstractNumId w:val="9"/>
  </w:num>
  <w:num w:numId="13">
    <w:abstractNumId w:val="32"/>
  </w:num>
  <w:num w:numId="14">
    <w:abstractNumId w:val="18"/>
  </w:num>
  <w:num w:numId="15">
    <w:abstractNumId w:val="2"/>
  </w:num>
  <w:num w:numId="16">
    <w:abstractNumId w:val="27"/>
  </w:num>
  <w:num w:numId="17">
    <w:abstractNumId w:val="11"/>
  </w:num>
  <w:num w:numId="18">
    <w:abstractNumId w:val="34"/>
  </w:num>
  <w:num w:numId="19">
    <w:abstractNumId w:val="5"/>
  </w:num>
  <w:num w:numId="20">
    <w:abstractNumId w:val="1"/>
  </w:num>
  <w:num w:numId="21">
    <w:abstractNumId w:val="25"/>
  </w:num>
  <w:num w:numId="22">
    <w:abstractNumId w:val="16"/>
  </w:num>
  <w:num w:numId="23">
    <w:abstractNumId w:val="13"/>
  </w:num>
  <w:num w:numId="24">
    <w:abstractNumId w:val="20"/>
  </w:num>
  <w:num w:numId="25">
    <w:abstractNumId w:val="28"/>
  </w:num>
  <w:num w:numId="26">
    <w:abstractNumId w:val="22"/>
  </w:num>
  <w:num w:numId="27">
    <w:abstractNumId w:val="8"/>
  </w:num>
  <w:num w:numId="28">
    <w:abstractNumId w:val="6"/>
  </w:num>
  <w:num w:numId="29">
    <w:abstractNumId w:val="12"/>
  </w:num>
  <w:num w:numId="30">
    <w:abstractNumId w:val="10"/>
  </w:num>
  <w:num w:numId="31">
    <w:abstractNumId w:val="3"/>
  </w:num>
  <w:num w:numId="32">
    <w:abstractNumId w:val="7"/>
  </w:num>
  <w:num w:numId="33">
    <w:abstractNumId w:val="31"/>
  </w:num>
  <w:num w:numId="34">
    <w:abstractNumId w:val="2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62"/>
    <w:rsid w:val="00000EF6"/>
    <w:rsid w:val="00003D2A"/>
    <w:rsid w:val="000067D4"/>
    <w:rsid w:val="00007078"/>
    <w:rsid w:val="00013184"/>
    <w:rsid w:val="000134E4"/>
    <w:rsid w:val="000136C6"/>
    <w:rsid w:val="00015151"/>
    <w:rsid w:val="000158C7"/>
    <w:rsid w:val="00017E2F"/>
    <w:rsid w:val="00022CFE"/>
    <w:rsid w:val="000236B8"/>
    <w:rsid w:val="00025057"/>
    <w:rsid w:val="0003134C"/>
    <w:rsid w:val="000366B3"/>
    <w:rsid w:val="0003710F"/>
    <w:rsid w:val="000410E4"/>
    <w:rsid w:val="00041F0B"/>
    <w:rsid w:val="00043038"/>
    <w:rsid w:val="00044334"/>
    <w:rsid w:val="000464CA"/>
    <w:rsid w:val="00047D0D"/>
    <w:rsid w:val="00050409"/>
    <w:rsid w:val="00052D89"/>
    <w:rsid w:val="000613C5"/>
    <w:rsid w:val="000635A3"/>
    <w:rsid w:val="0007206E"/>
    <w:rsid w:val="0007311E"/>
    <w:rsid w:val="00073361"/>
    <w:rsid w:val="00075371"/>
    <w:rsid w:val="000755CE"/>
    <w:rsid w:val="00076D8E"/>
    <w:rsid w:val="00080BEC"/>
    <w:rsid w:val="00082337"/>
    <w:rsid w:val="00083C0E"/>
    <w:rsid w:val="000850F6"/>
    <w:rsid w:val="000861F4"/>
    <w:rsid w:val="000870F3"/>
    <w:rsid w:val="00092200"/>
    <w:rsid w:val="0009321C"/>
    <w:rsid w:val="00093518"/>
    <w:rsid w:val="000938F4"/>
    <w:rsid w:val="00093A78"/>
    <w:rsid w:val="000A198E"/>
    <w:rsid w:val="000A36A0"/>
    <w:rsid w:val="000A3D74"/>
    <w:rsid w:val="000A5ABF"/>
    <w:rsid w:val="000A726A"/>
    <w:rsid w:val="000B6981"/>
    <w:rsid w:val="000B6D5B"/>
    <w:rsid w:val="000C2FD1"/>
    <w:rsid w:val="000C4706"/>
    <w:rsid w:val="000D0894"/>
    <w:rsid w:val="000D1A6F"/>
    <w:rsid w:val="000D4BD2"/>
    <w:rsid w:val="000E0A3B"/>
    <w:rsid w:val="000E4A5E"/>
    <w:rsid w:val="000E71C8"/>
    <w:rsid w:val="000E7914"/>
    <w:rsid w:val="00100380"/>
    <w:rsid w:val="001003F8"/>
    <w:rsid w:val="001020B0"/>
    <w:rsid w:val="00102929"/>
    <w:rsid w:val="00103B54"/>
    <w:rsid w:val="00104ED1"/>
    <w:rsid w:val="001052A5"/>
    <w:rsid w:val="001070E7"/>
    <w:rsid w:val="001122F0"/>
    <w:rsid w:val="00114507"/>
    <w:rsid w:val="001226C3"/>
    <w:rsid w:val="0012404D"/>
    <w:rsid w:val="00126ED6"/>
    <w:rsid w:val="00131806"/>
    <w:rsid w:val="001322A2"/>
    <w:rsid w:val="00132FD5"/>
    <w:rsid w:val="0013325E"/>
    <w:rsid w:val="001332BE"/>
    <w:rsid w:val="00133A41"/>
    <w:rsid w:val="00134248"/>
    <w:rsid w:val="0014195B"/>
    <w:rsid w:val="001656FA"/>
    <w:rsid w:val="001728CE"/>
    <w:rsid w:val="001757DB"/>
    <w:rsid w:val="00180909"/>
    <w:rsid w:val="001845A5"/>
    <w:rsid w:val="00191ECB"/>
    <w:rsid w:val="00193EC3"/>
    <w:rsid w:val="00196649"/>
    <w:rsid w:val="001B3A80"/>
    <w:rsid w:val="001B4DA1"/>
    <w:rsid w:val="001B694E"/>
    <w:rsid w:val="001C206C"/>
    <w:rsid w:val="001C2704"/>
    <w:rsid w:val="001D1D5E"/>
    <w:rsid w:val="001D67E0"/>
    <w:rsid w:val="001D7D6A"/>
    <w:rsid w:val="001E00B6"/>
    <w:rsid w:val="001E4A4D"/>
    <w:rsid w:val="001E6530"/>
    <w:rsid w:val="001E7B2D"/>
    <w:rsid w:val="001F23CE"/>
    <w:rsid w:val="001F39BE"/>
    <w:rsid w:val="001F4583"/>
    <w:rsid w:val="00205475"/>
    <w:rsid w:val="00206048"/>
    <w:rsid w:val="002135E3"/>
    <w:rsid w:val="002178E1"/>
    <w:rsid w:val="00220CE4"/>
    <w:rsid w:val="00223023"/>
    <w:rsid w:val="00230A2D"/>
    <w:rsid w:val="002401B6"/>
    <w:rsid w:val="00240A73"/>
    <w:rsid w:val="00245159"/>
    <w:rsid w:val="002551B4"/>
    <w:rsid w:val="00257476"/>
    <w:rsid w:val="002574DE"/>
    <w:rsid w:val="00262382"/>
    <w:rsid w:val="0026739B"/>
    <w:rsid w:val="00272117"/>
    <w:rsid w:val="00272DDB"/>
    <w:rsid w:val="00274F3A"/>
    <w:rsid w:val="00277758"/>
    <w:rsid w:val="00286768"/>
    <w:rsid w:val="00293B69"/>
    <w:rsid w:val="00294346"/>
    <w:rsid w:val="0029502B"/>
    <w:rsid w:val="002959E2"/>
    <w:rsid w:val="00296B9A"/>
    <w:rsid w:val="002975B0"/>
    <w:rsid w:val="002A16AC"/>
    <w:rsid w:val="002A52AE"/>
    <w:rsid w:val="002B31AE"/>
    <w:rsid w:val="002B49B3"/>
    <w:rsid w:val="002B51D3"/>
    <w:rsid w:val="002B52FE"/>
    <w:rsid w:val="002B7E8F"/>
    <w:rsid w:val="002C0DD3"/>
    <w:rsid w:val="002C347C"/>
    <w:rsid w:val="002C45B7"/>
    <w:rsid w:val="002C62BE"/>
    <w:rsid w:val="002D0F01"/>
    <w:rsid w:val="002D1BE3"/>
    <w:rsid w:val="002D2333"/>
    <w:rsid w:val="002D2ACC"/>
    <w:rsid w:val="002E3354"/>
    <w:rsid w:val="002E4DF3"/>
    <w:rsid w:val="002E7689"/>
    <w:rsid w:val="002E7B2D"/>
    <w:rsid w:val="002F69CC"/>
    <w:rsid w:val="002F7A63"/>
    <w:rsid w:val="002F7EC0"/>
    <w:rsid w:val="00301BC7"/>
    <w:rsid w:val="003022DA"/>
    <w:rsid w:val="00303953"/>
    <w:rsid w:val="003043A0"/>
    <w:rsid w:val="00307731"/>
    <w:rsid w:val="0031055E"/>
    <w:rsid w:val="0031123A"/>
    <w:rsid w:val="00311E3D"/>
    <w:rsid w:val="0031201F"/>
    <w:rsid w:val="003154F2"/>
    <w:rsid w:val="003165C8"/>
    <w:rsid w:val="00316A7F"/>
    <w:rsid w:val="00325CB7"/>
    <w:rsid w:val="00332954"/>
    <w:rsid w:val="00334F9E"/>
    <w:rsid w:val="00335CAF"/>
    <w:rsid w:val="003409B6"/>
    <w:rsid w:val="00341230"/>
    <w:rsid w:val="00342800"/>
    <w:rsid w:val="00343998"/>
    <w:rsid w:val="003449E7"/>
    <w:rsid w:val="0034655C"/>
    <w:rsid w:val="00347D74"/>
    <w:rsid w:val="0035376D"/>
    <w:rsid w:val="00355C4A"/>
    <w:rsid w:val="00356752"/>
    <w:rsid w:val="00356950"/>
    <w:rsid w:val="00357FD7"/>
    <w:rsid w:val="003606FB"/>
    <w:rsid w:val="003619A5"/>
    <w:rsid w:val="0036654B"/>
    <w:rsid w:val="00373F1E"/>
    <w:rsid w:val="0037485C"/>
    <w:rsid w:val="0037485D"/>
    <w:rsid w:val="00375FF5"/>
    <w:rsid w:val="0038037D"/>
    <w:rsid w:val="003829E5"/>
    <w:rsid w:val="0038385B"/>
    <w:rsid w:val="00385FA7"/>
    <w:rsid w:val="00386441"/>
    <w:rsid w:val="0038720A"/>
    <w:rsid w:val="00390503"/>
    <w:rsid w:val="0039208C"/>
    <w:rsid w:val="003924CE"/>
    <w:rsid w:val="00394C63"/>
    <w:rsid w:val="00397502"/>
    <w:rsid w:val="003A2F2A"/>
    <w:rsid w:val="003A4C2B"/>
    <w:rsid w:val="003A4C55"/>
    <w:rsid w:val="003A799F"/>
    <w:rsid w:val="003B61D4"/>
    <w:rsid w:val="003B6FAF"/>
    <w:rsid w:val="003B7B50"/>
    <w:rsid w:val="003C065C"/>
    <w:rsid w:val="003C1A6B"/>
    <w:rsid w:val="003C2D26"/>
    <w:rsid w:val="003C4421"/>
    <w:rsid w:val="003C4EF4"/>
    <w:rsid w:val="003C556F"/>
    <w:rsid w:val="003C5778"/>
    <w:rsid w:val="003E04E7"/>
    <w:rsid w:val="003E14D7"/>
    <w:rsid w:val="003E182A"/>
    <w:rsid w:val="003E2B34"/>
    <w:rsid w:val="003E6C80"/>
    <w:rsid w:val="003E7CB0"/>
    <w:rsid w:val="003F5248"/>
    <w:rsid w:val="003F78E0"/>
    <w:rsid w:val="00400B4E"/>
    <w:rsid w:val="0040230F"/>
    <w:rsid w:val="0040722B"/>
    <w:rsid w:val="00410B40"/>
    <w:rsid w:val="004111EE"/>
    <w:rsid w:val="00412740"/>
    <w:rsid w:val="00421D09"/>
    <w:rsid w:val="004274C1"/>
    <w:rsid w:val="00431578"/>
    <w:rsid w:val="00431605"/>
    <w:rsid w:val="00431D46"/>
    <w:rsid w:val="00433E5D"/>
    <w:rsid w:val="004345E9"/>
    <w:rsid w:val="00436422"/>
    <w:rsid w:val="00437870"/>
    <w:rsid w:val="00442676"/>
    <w:rsid w:val="0044489B"/>
    <w:rsid w:val="00450AB5"/>
    <w:rsid w:val="00453065"/>
    <w:rsid w:val="00456A4D"/>
    <w:rsid w:val="00460D61"/>
    <w:rsid w:val="00462FF3"/>
    <w:rsid w:val="004633FF"/>
    <w:rsid w:val="00463FDE"/>
    <w:rsid w:val="00465E09"/>
    <w:rsid w:val="0046651B"/>
    <w:rsid w:val="004728C7"/>
    <w:rsid w:val="00475AFC"/>
    <w:rsid w:val="0048130B"/>
    <w:rsid w:val="0048164B"/>
    <w:rsid w:val="00482571"/>
    <w:rsid w:val="00486049"/>
    <w:rsid w:val="00493540"/>
    <w:rsid w:val="00493FFE"/>
    <w:rsid w:val="004965DB"/>
    <w:rsid w:val="004973D1"/>
    <w:rsid w:val="004A0575"/>
    <w:rsid w:val="004A0BCB"/>
    <w:rsid w:val="004A2B5B"/>
    <w:rsid w:val="004A5ECF"/>
    <w:rsid w:val="004A6A90"/>
    <w:rsid w:val="004B1BFF"/>
    <w:rsid w:val="004B5A02"/>
    <w:rsid w:val="004C374A"/>
    <w:rsid w:val="004C3FA7"/>
    <w:rsid w:val="004C4191"/>
    <w:rsid w:val="004C4D93"/>
    <w:rsid w:val="004C5B6F"/>
    <w:rsid w:val="004D1A30"/>
    <w:rsid w:val="004D2723"/>
    <w:rsid w:val="004D333E"/>
    <w:rsid w:val="004D3509"/>
    <w:rsid w:val="004D790C"/>
    <w:rsid w:val="004E1FC8"/>
    <w:rsid w:val="004E267D"/>
    <w:rsid w:val="004E4ED1"/>
    <w:rsid w:val="004F09D4"/>
    <w:rsid w:val="004F1F93"/>
    <w:rsid w:val="004F4273"/>
    <w:rsid w:val="005008E1"/>
    <w:rsid w:val="0050677B"/>
    <w:rsid w:val="005128FB"/>
    <w:rsid w:val="005141A2"/>
    <w:rsid w:val="00523BC3"/>
    <w:rsid w:val="0052589E"/>
    <w:rsid w:val="005332B4"/>
    <w:rsid w:val="0053388F"/>
    <w:rsid w:val="00533E56"/>
    <w:rsid w:val="00533F9B"/>
    <w:rsid w:val="00534598"/>
    <w:rsid w:val="00534C4C"/>
    <w:rsid w:val="00535720"/>
    <w:rsid w:val="00536973"/>
    <w:rsid w:val="00545B14"/>
    <w:rsid w:val="00546085"/>
    <w:rsid w:val="00547C54"/>
    <w:rsid w:val="0055001D"/>
    <w:rsid w:val="00552206"/>
    <w:rsid w:val="005555A7"/>
    <w:rsid w:val="00556F95"/>
    <w:rsid w:val="00560E6D"/>
    <w:rsid w:val="0056273A"/>
    <w:rsid w:val="005630E8"/>
    <w:rsid w:val="005641C5"/>
    <w:rsid w:val="005645B5"/>
    <w:rsid w:val="00564C98"/>
    <w:rsid w:val="005652AE"/>
    <w:rsid w:val="0057770F"/>
    <w:rsid w:val="00580400"/>
    <w:rsid w:val="00581ECA"/>
    <w:rsid w:val="00582584"/>
    <w:rsid w:val="0058261F"/>
    <w:rsid w:val="00585673"/>
    <w:rsid w:val="00587A93"/>
    <w:rsid w:val="00587F40"/>
    <w:rsid w:val="00587F4B"/>
    <w:rsid w:val="005904C1"/>
    <w:rsid w:val="00591B19"/>
    <w:rsid w:val="00591D45"/>
    <w:rsid w:val="00592D40"/>
    <w:rsid w:val="00593C2B"/>
    <w:rsid w:val="00595ABB"/>
    <w:rsid w:val="00596211"/>
    <w:rsid w:val="005A1AB2"/>
    <w:rsid w:val="005A3081"/>
    <w:rsid w:val="005A6990"/>
    <w:rsid w:val="005A793C"/>
    <w:rsid w:val="005B3E99"/>
    <w:rsid w:val="005B4AEC"/>
    <w:rsid w:val="005B6CBD"/>
    <w:rsid w:val="005B783E"/>
    <w:rsid w:val="005C17FE"/>
    <w:rsid w:val="005C31BC"/>
    <w:rsid w:val="005C3D20"/>
    <w:rsid w:val="005D58D0"/>
    <w:rsid w:val="005D5C7D"/>
    <w:rsid w:val="005D7CB2"/>
    <w:rsid w:val="005E015D"/>
    <w:rsid w:val="005E6F6F"/>
    <w:rsid w:val="005E7ED3"/>
    <w:rsid w:val="005F2C33"/>
    <w:rsid w:val="005F531B"/>
    <w:rsid w:val="005F561C"/>
    <w:rsid w:val="005F5DBE"/>
    <w:rsid w:val="0061179D"/>
    <w:rsid w:val="00616589"/>
    <w:rsid w:val="00616ABE"/>
    <w:rsid w:val="00626754"/>
    <w:rsid w:val="00626D3D"/>
    <w:rsid w:val="006324DC"/>
    <w:rsid w:val="00632BA6"/>
    <w:rsid w:val="00633294"/>
    <w:rsid w:val="0063347E"/>
    <w:rsid w:val="00636D71"/>
    <w:rsid w:val="00637707"/>
    <w:rsid w:val="00637B54"/>
    <w:rsid w:val="00641CE7"/>
    <w:rsid w:val="00643B06"/>
    <w:rsid w:val="00644C46"/>
    <w:rsid w:val="00651C0A"/>
    <w:rsid w:val="0065432B"/>
    <w:rsid w:val="00654C01"/>
    <w:rsid w:val="00657C3E"/>
    <w:rsid w:val="00662257"/>
    <w:rsid w:val="006677AF"/>
    <w:rsid w:val="006678C2"/>
    <w:rsid w:val="006718A8"/>
    <w:rsid w:val="00676168"/>
    <w:rsid w:val="006774C0"/>
    <w:rsid w:val="00677C8F"/>
    <w:rsid w:val="006860DC"/>
    <w:rsid w:val="00691BF0"/>
    <w:rsid w:val="00697C50"/>
    <w:rsid w:val="006A0C19"/>
    <w:rsid w:val="006A33D8"/>
    <w:rsid w:val="006A5100"/>
    <w:rsid w:val="006A65F0"/>
    <w:rsid w:val="006A7A08"/>
    <w:rsid w:val="006B51BE"/>
    <w:rsid w:val="006C05CA"/>
    <w:rsid w:val="006C1383"/>
    <w:rsid w:val="006C669B"/>
    <w:rsid w:val="006E2C36"/>
    <w:rsid w:val="006E329D"/>
    <w:rsid w:val="006E3625"/>
    <w:rsid w:val="006E4652"/>
    <w:rsid w:val="006E488D"/>
    <w:rsid w:val="006E5B46"/>
    <w:rsid w:val="006E6F2B"/>
    <w:rsid w:val="006E7BEB"/>
    <w:rsid w:val="006E7E94"/>
    <w:rsid w:val="006F00CE"/>
    <w:rsid w:val="006F01E9"/>
    <w:rsid w:val="00700B24"/>
    <w:rsid w:val="00703956"/>
    <w:rsid w:val="007042D0"/>
    <w:rsid w:val="007075D5"/>
    <w:rsid w:val="00710334"/>
    <w:rsid w:val="00711187"/>
    <w:rsid w:val="00711675"/>
    <w:rsid w:val="00714DC4"/>
    <w:rsid w:val="00715D33"/>
    <w:rsid w:val="00720E96"/>
    <w:rsid w:val="0072145F"/>
    <w:rsid w:val="007225B0"/>
    <w:rsid w:val="007233A5"/>
    <w:rsid w:val="00725544"/>
    <w:rsid w:val="00725D41"/>
    <w:rsid w:val="00727172"/>
    <w:rsid w:val="00734F96"/>
    <w:rsid w:val="0074435B"/>
    <w:rsid w:val="007443B4"/>
    <w:rsid w:val="0074555C"/>
    <w:rsid w:val="00752B94"/>
    <w:rsid w:val="00754207"/>
    <w:rsid w:val="00763B13"/>
    <w:rsid w:val="00766A48"/>
    <w:rsid w:val="00770DD6"/>
    <w:rsid w:val="00773133"/>
    <w:rsid w:val="00773EED"/>
    <w:rsid w:val="00774D00"/>
    <w:rsid w:val="007823E2"/>
    <w:rsid w:val="00784DDC"/>
    <w:rsid w:val="00786A06"/>
    <w:rsid w:val="00790113"/>
    <w:rsid w:val="00791530"/>
    <w:rsid w:val="0079265F"/>
    <w:rsid w:val="007A0496"/>
    <w:rsid w:val="007A0AE5"/>
    <w:rsid w:val="007A44C0"/>
    <w:rsid w:val="007A50FA"/>
    <w:rsid w:val="007A5E20"/>
    <w:rsid w:val="007A76B1"/>
    <w:rsid w:val="007B2DC0"/>
    <w:rsid w:val="007B6687"/>
    <w:rsid w:val="007C3589"/>
    <w:rsid w:val="007C36A5"/>
    <w:rsid w:val="007C6BFA"/>
    <w:rsid w:val="007C74EA"/>
    <w:rsid w:val="007D4130"/>
    <w:rsid w:val="007D6FE0"/>
    <w:rsid w:val="007D7557"/>
    <w:rsid w:val="007E094C"/>
    <w:rsid w:val="007E2409"/>
    <w:rsid w:val="007E27E5"/>
    <w:rsid w:val="007E508D"/>
    <w:rsid w:val="007E7E16"/>
    <w:rsid w:val="007F396D"/>
    <w:rsid w:val="007F6790"/>
    <w:rsid w:val="00802838"/>
    <w:rsid w:val="00804AF3"/>
    <w:rsid w:val="00806DE6"/>
    <w:rsid w:val="008106AA"/>
    <w:rsid w:val="008117A2"/>
    <w:rsid w:val="0081335A"/>
    <w:rsid w:val="0081385B"/>
    <w:rsid w:val="00814C30"/>
    <w:rsid w:val="008153D2"/>
    <w:rsid w:val="0081654B"/>
    <w:rsid w:val="00817663"/>
    <w:rsid w:val="0081777A"/>
    <w:rsid w:val="00817DC7"/>
    <w:rsid w:val="0082045F"/>
    <w:rsid w:val="0082256A"/>
    <w:rsid w:val="00833EFC"/>
    <w:rsid w:val="0084080F"/>
    <w:rsid w:val="00842691"/>
    <w:rsid w:val="00845B69"/>
    <w:rsid w:val="00845F94"/>
    <w:rsid w:val="008462FD"/>
    <w:rsid w:val="008526BF"/>
    <w:rsid w:val="0085382F"/>
    <w:rsid w:val="00856C30"/>
    <w:rsid w:val="00857D1D"/>
    <w:rsid w:val="00861BC0"/>
    <w:rsid w:val="00862840"/>
    <w:rsid w:val="008662AC"/>
    <w:rsid w:val="0086785C"/>
    <w:rsid w:val="0087122E"/>
    <w:rsid w:val="00875B29"/>
    <w:rsid w:val="00885F42"/>
    <w:rsid w:val="008933E1"/>
    <w:rsid w:val="00893F25"/>
    <w:rsid w:val="0089759C"/>
    <w:rsid w:val="00897B0F"/>
    <w:rsid w:val="008A1185"/>
    <w:rsid w:val="008A2195"/>
    <w:rsid w:val="008A3EDD"/>
    <w:rsid w:val="008A6AB4"/>
    <w:rsid w:val="008B1889"/>
    <w:rsid w:val="008B3708"/>
    <w:rsid w:val="008C0F84"/>
    <w:rsid w:val="008D1D81"/>
    <w:rsid w:val="008D4E03"/>
    <w:rsid w:val="008D6A4B"/>
    <w:rsid w:val="008D7BEE"/>
    <w:rsid w:val="008E2A59"/>
    <w:rsid w:val="008F5C14"/>
    <w:rsid w:val="00905E25"/>
    <w:rsid w:val="00915F6A"/>
    <w:rsid w:val="00916062"/>
    <w:rsid w:val="00916638"/>
    <w:rsid w:val="00916B2A"/>
    <w:rsid w:val="00916D6D"/>
    <w:rsid w:val="009179EE"/>
    <w:rsid w:val="00922263"/>
    <w:rsid w:val="00924855"/>
    <w:rsid w:val="009255FE"/>
    <w:rsid w:val="00926433"/>
    <w:rsid w:val="00927DCB"/>
    <w:rsid w:val="00930474"/>
    <w:rsid w:val="0093083F"/>
    <w:rsid w:val="00931D24"/>
    <w:rsid w:val="00931F7B"/>
    <w:rsid w:val="0093553E"/>
    <w:rsid w:val="00935604"/>
    <w:rsid w:val="0093582D"/>
    <w:rsid w:val="00942AD3"/>
    <w:rsid w:val="00942B7E"/>
    <w:rsid w:val="00946181"/>
    <w:rsid w:val="0095024F"/>
    <w:rsid w:val="00956446"/>
    <w:rsid w:val="009572D8"/>
    <w:rsid w:val="0095790B"/>
    <w:rsid w:val="00961FD4"/>
    <w:rsid w:val="009655CE"/>
    <w:rsid w:val="00974A84"/>
    <w:rsid w:val="00976100"/>
    <w:rsid w:val="009774C5"/>
    <w:rsid w:val="00977DDB"/>
    <w:rsid w:val="009840DF"/>
    <w:rsid w:val="00987468"/>
    <w:rsid w:val="00994652"/>
    <w:rsid w:val="009A4869"/>
    <w:rsid w:val="009A4F11"/>
    <w:rsid w:val="009A6E90"/>
    <w:rsid w:val="009B1FC5"/>
    <w:rsid w:val="009B385C"/>
    <w:rsid w:val="009C00D3"/>
    <w:rsid w:val="009C6835"/>
    <w:rsid w:val="009D251C"/>
    <w:rsid w:val="009D39A4"/>
    <w:rsid w:val="009D4832"/>
    <w:rsid w:val="009E1864"/>
    <w:rsid w:val="009E3874"/>
    <w:rsid w:val="009F1D01"/>
    <w:rsid w:val="009F2B60"/>
    <w:rsid w:val="009F3B5B"/>
    <w:rsid w:val="009F3D62"/>
    <w:rsid w:val="009F427A"/>
    <w:rsid w:val="009F5459"/>
    <w:rsid w:val="00A00AC7"/>
    <w:rsid w:val="00A05918"/>
    <w:rsid w:val="00A06688"/>
    <w:rsid w:val="00A06B92"/>
    <w:rsid w:val="00A06C1D"/>
    <w:rsid w:val="00A10A7E"/>
    <w:rsid w:val="00A15D87"/>
    <w:rsid w:val="00A15E48"/>
    <w:rsid w:val="00A16503"/>
    <w:rsid w:val="00A20948"/>
    <w:rsid w:val="00A21F58"/>
    <w:rsid w:val="00A23755"/>
    <w:rsid w:val="00A308B1"/>
    <w:rsid w:val="00A31BF2"/>
    <w:rsid w:val="00A3204A"/>
    <w:rsid w:val="00A32297"/>
    <w:rsid w:val="00A335BE"/>
    <w:rsid w:val="00A37DDF"/>
    <w:rsid w:val="00A43416"/>
    <w:rsid w:val="00A45293"/>
    <w:rsid w:val="00A4569D"/>
    <w:rsid w:val="00A460A0"/>
    <w:rsid w:val="00A460F2"/>
    <w:rsid w:val="00A47CF6"/>
    <w:rsid w:val="00A50B0E"/>
    <w:rsid w:val="00A51A23"/>
    <w:rsid w:val="00A5288E"/>
    <w:rsid w:val="00A54A77"/>
    <w:rsid w:val="00A551C4"/>
    <w:rsid w:val="00A557B2"/>
    <w:rsid w:val="00A57226"/>
    <w:rsid w:val="00A5731A"/>
    <w:rsid w:val="00A62494"/>
    <w:rsid w:val="00A6612D"/>
    <w:rsid w:val="00A66C55"/>
    <w:rsid w:val="00A6748A"/>
    <w:rsid w:val="00A70642"/>
    <w:rsid w:val="00A745ED"/>
    <w:rsid w:val="00A761C4"/>
    <w:rsid w:val="00A8207B"/>
    <w:rsid w:val="00A84AC2"/>
    <w:rsid w:val="00A86E16"/>
    <w:rsid w:val="00A873BF"/>
    <w:rsid w:val="00A90DAC"/>
    <w:rsid w:val="00A928C5"/>
    <w:rsid w:val="00A96BCC"/>
    <w:rsid w:val="00AA1CEB"/>
    <w:rsid w:val="00AA5243"/>
    <w:rsid w:val="00AA7608"/>
    <w:rsid w:val="00AB11AF"/>
    <w:rsid w:val="00AB4877"/>
    <w:rsid w:val="00AB5CB3"/>
    <w:rsid w:val="00AC1D37"/>
    <w:rsid w:val="00AC469E"/>
    <w:rsid w:val="00AC57A6"/>
    <w:rsid w:val="00AD2C85"/>
    <w:rsid w:val="00AD41CC"/>
    <w:rsid w:val="00AD5D9A"/>
    <w:rsid w:val="00AE02B5"/>
    <w:rsid w:val="00AE218E"/>
    <w:rsid w:val="00AE3706"/>
    <w:rsid w:val="00AE4E23"/>
    <w:rsid w:val="00AE56AA"/>
    <w:rsid w:val="00AF17BF"/>
    <w:rsid w:val="00AF675B"/>
    <w:rsid w:val="00B02B5B"/>
    <w:rsid w:val="00B0305C"/>
    <w:rsid w:val="00B031B5"/>
    <w:rsid w:val="00B05960"/>
    <w:rsid w:val="00B05FBB"/>
    <w:rsid w:val="00B12B03"/>
    <w:rsid w:val="00B16B7F"/>
    <w:rsid w:val="00B21165"/>
    <w:rsid w:val="00B21B19"/>
    <w:rsid w:val="00B2207C"/>
    <w:rsid w:val="00B23482"/>
    <w:rsid w:val="00B24E78"/>
    <w:rsid w:val="00B256B8"/>
    <w:rsid w:val="00B3115E"/>
    <w:rsid w:val="00B319CA"/>
    <w:rsid w:val="00B32658"/>
    <w:rsid w:val="00B3282E"/>
    <w:rsid w:val="00B33449"/>
    <w:rsid w:val="00B36826"/>
    <w:rsid w:val="00B3694E"/>
    <w:rsid w:val="00B37798"/>
    <w:rsid w:val="00B41121"/>
    <w:rsid w:val="00B4287B"/>
    <w:rsid w:val="00B46979"/>
    <w:rsid w:val="00B50A2F"/>
    <w:rsid w:val="00B50C79"/>
    <w:rsid w:val="00B515A0"/>
    <w:rsid w:val="00B5298C"/>
    <w:rsid w:val="00B53D9B"/>
    <w:rsid w:val="00B5445B"/>
    <w:rsid w:val="00B55C19"/>
    <w:rsid w:val="00B56167"/>
    <w:rsid w:val="00B56CFD"/>
    <w:rsid w:val="00B60D2B"/>
    <w:rsid w:val="00B61FD8"/>
    <w:rsid w:val="00B6345B"/>
    <w:rsid w:val="00B655E7"/>
    <w:rsid w:val="00B65F6F"/>
    <w:rsid w:val="00B6687D"/>
    <w:rsid w:val="00B702F1"/>
    <w:rsid w:val="00B72439"/>
    <w:rsid w:val="00B742B2"/>
    <w:rsid w:val="00B80F53"/>
    <w:rsid w:val="00B8109B"/>
    <w:rsid w:val="00B8203E"/>
    <w:rsid w:val="00B83C57"/>
    <w:rsid w:val="00B85482"/>
    <w:rsid w:val="00B85A57"/>
    <w:rsid w:val="00B921E9"/>
    <w:rsid w:val="00B94228"/>
    <w:rsid w:val="00B94293"/>
    <w:rsid w:val="00B97EA2"/>
    <w:rsid w:val="00BA1516"/>
    <w:rsid w:val="00BA4D8E"/>
    <w:rsid w:val="00BA59E8"/>
    <w:rsid w:val="00BA76BD"/>
    <w:rsid w:val="00BB16A7"/>
    <w:rsid w:val="00BB24A3"/>
    <w:rsid w:val="00BB4C68"/>
    <w:rsid w:val="00BB570E"/>
    <w:rsid w:val="00BC1969"/>
    <w:rsid w:val="00BC3416"/>
    <w:rsid w:val="00BC3F2C"/>
    <w:rsid w:val="00BC5E35"/>
    <w:rsid w:val="00BC67EF"/>
    <w:rsid w:val="00BD175F"/>
    <w:rsid w:val="00BD496F"/>
    <w:rsid w:val="00BE1444"/>
    <w:rsid w:val="00BE2D93"/>
    <w:rsid w:val="00BE74A9"/>
    <w:rsid w:val="00BF16BE"/>
    <w:rsid w:val="00BF27B1"/>
    <w:rsid w:val="00BF3DD7"/>
    <w:rsid w:val="00BF74C0"/>
    <w:rsid w:val="00BF7AEB"/>
    <w:rsid w:val="00BF7D8F"/>
    <w:rsid w:val="00BF7EE9"/>
    <w:rsid w:val="00C04984"/>
    <w:rsid w:val="00C11947"/>
    <w:rsid w:val="00C15D51"/>
    <w:rsid w:val="00C23B9D"/>
    <w:rsid w:val="00C2403B"/>
    <w:rsid w:val="00C2473F"/>
    <w:rsid w:val="00C254F1"/>
    <w:rsid w:val="00C26607"/>
    <w:rsid w:val="00C30831"/>
    <w:rsid w:val="00C33976"/>
    <w:rsid w:val="00C35BD6"/>
    <w:rsid w:val="00C4008C"/>
    <w:rsid w:val="00C42260"/>
    <w:rsid w:val="00C42BE0"/>
    <w:rsid w:val="00C47240"/>
    <w:rsid w:val="00C47BA4"/>
    <w:rsid w:val="00C47C29"/>
    <w:rsid w:val="00C50885"/>
    <w:rsid w:val="00C522A3"/>
    <w:rsid w:val="00C5457E"/>
    <w:rsid w:val="00C65445"/>
    <w:rsid w:val="00C6723E"/>
    <w:rsid w:val="00C73394"/>
    <w:rsid w:val="00C73EEB"/>
    <w:rsid w:val="00C77248"/>
    <w:rsid w:val="00C83A2A"/>
    <w:rsid w:val="00C92E5D"/>
    <w:rsid w:val="00C97749"/>
    <w:rsid w:val="00C977F9"/>
    <w:rsid w:val="00C97E61"/>
    <w:rsid w:val="00CA3DE7"/>
    <w:rsid w:val="00CA7765"/>
    <w:rsid w:val="00CA7D77"/>
    <w:rsid w:val="00CB0214"/>
    <w:rsid w:val="00CB7616"/>
    <w:rsid w:val="00CC164E"/>
    <w:rsid w:val="00CC17CD"/>
    <w:rsid w:val="00CC1C67"/>
    <w:rsid w:val="00CC2134"/>
    <w:rsid w:val="00CC2422"/>
    <w:rsid w:val="00CC718B"/>
    <w:rsid w:val="00CD024B"/>
    <w:rsid w:val="00CD1063"/>
    <w:rsid w:val="00CD3431"/>
    <w:rsid w:val="00CF06A5"/>
    <w:rsid w:val="00CF2BA1"/>
    <w:rsid w:val="00CF7FEC"/>
    <w:rsid w:val="00D01E7C"/>
    <w:rsid w:val="00D02E8E"/>
    <w:rsid w:val="00D03195"/>
    <w:rsid w:val="00D03283"/>
    <w:rsid w:val="00D070CE"/>
    <w:rsid w:val="00D07C81"/>
    <w:rsid w:val="00D07DCE"/>
    <w:rsid w:val="00D07F40"/>
    <w:rsid w:val="00D1461C"/>
    <w:rsid w:val="00D20887"/>
    <w:rsid w:val="00D20AF4"/>
    <w:rsid w:val="00D24677"/>
    <w:rsid w:val="00D26268"/>
    <w:rsid w:val="00D27F84"/>
    <w:rsid w:val="00D32B42"/>
    <w:rsid w:val="00D32DCC"/>
    <w:rsid w:val="00D32FAB"/>
    <w:rsid w:val="00D37972"/>
    <w:rsid w:val="00D37D29"/>
    <w:rsid w:val="00D41AC5"/>
    <w:rsid w:val="00D41ADB"/>
    <w:rsid w:val="00D441DC"/>
    <w:rsid w:val="00D52A47"/>
    <w:rsid w:val="00D52C9D"/>
    <w:rsid w:val="00D571D2"/>
    <w:rsid w:val="00D5787C"/>
    <w:rsid w:val="00D625C5"/>
    <w:rsid w:val="00D65E44"/>
    <w:rsid w:val="00D7349C"/>
    <w:rsid w:val="00D74139"/>
    <w:rsid w:val="00D753EF"/>
    <w:rsid w:val="00D75F0F"/>
    <w:rsid w:val="00D80EDD"/>
    <w:rsid w:val="00D81942"/>
    <w:rsid w:val="00D84203"/>
    <w:rsid w:val="00D85BD0"/>
    <w:rsid w:val="00D90330"/>
    <w:rsid w:val="00D90609"/>
    <w:rsid w:val="00D96B56"/>
    <w:rsid w:val="00DA0AA5"/>
    <w:rsid w:val="00DA1424"/>
    <w:rsid w:val="00DA2D91"/>
    <w:rsid w:val="00DA3F30"/>
    <w:rsid w:val="00DA4897"/>
    <w:rsid w:val="00DA5367"/>
    <w:rsid w:val="00DA69FB"/>
    <w:rsid w:val="00DB6028"/>
    <w:rsid w:val="00DB66DE"/>
    <w:rsid w:val="00DB6B6B"/>
    <w:rsid w:val="00DB7F91"/>
    <w:rsid w:val="00DC48B2"/>
    <w:rsid w:val="00DC6BAD"/>
    <w:rsid w:val="00DC6F2F"/>
    <w:rsid w:val="00DD21D2"/>
    <w:rsid w:val="00DD4B76"/>
    <w:rsid w:val="00DD4D36"/>
    <w:rsid w:val="00DE0CBB"/>
    <w:rsid w:val="00DF518E"/>
    <w:rsid w:val="00E00A67"/>
    <w:rsid w:val="00E02E80"/>
    <w:rsid w:val="00E03116"/>
    <w:rsid w:val="00E05106"/>
    <w:rsid w:val="00E05351"/>
    <w:rsid w:val="00E06462"/>
    <w:rsid w:val="00E07253"/>
    <w:rsid w:val="00E07B26"/>
    <w:rsid w:val="00E12EE3"/>
    <w:rsid w:val="00E170F8"/>
    <w:rsid w:val="00E17584"/>
    <w:rsid w:val="00E269F5"/>
    <w:rsid w:val="00E3015D"/>
    <w:rsid w:val="00E32D50"/>
    <w:rsid w:val="00E3424D"/>
    <w:rsid w:val="00E36E6F"/>
    <w:rsid w:val="00E52C7C"/>
    <w:rsid w:val="00E53886"/>
    <w:rsid w:val="00E55452"/>
    <w:rsid w:val="00E60B4B"/>
    <w:rsid w:val="00E652CF"/>
    <w:rsid w:val="00E65CD9"/>
    <w:rsid w:val="00E662D6"/>
    <w:rsid w:val="00E707E0"/>
    <w:rsid w:val="00E71F46"/>
    <w:rsid w:val="00E77CFE"/>
    <w:rsid w:val="00E83AC7"/>
    <w:rsid w:val="00E917FD"/>
    <w:rsid w:val="00E9577D"/>
    <w:rsid w:val="00E96118"/>
    <w:rsid w:val="00EA7B3A"/>
    <w:rsid w:val="00EB2CF5"/>
    <w:rsid w:val="00EB5457"/>
    <w:rsid w:val="00EC28E4"/>
    <w:rsid w:val="00EC4A23"/>
    <w:rsid w:val="00ED1CAD"/>
    <w:rsid w:val="00ED2BDA"/>
    <w:rsid w:val="00ED3F7B"/>
    <w:rsid w:val="00ED4704"/>
    <w:rsid w:val="00ED6175"/>
    <w:rsid w:val="00ED6292"/>
    <w:rsid w:val="00ED7A3F"/>
    <w:rsid w:val="00EE1FF3"/>
    <w:rsid w:val="00EE603F"/>
    <w:rsid w:val="00EE6216"/>
    <w:rsid w:val="00EE6CFD"/>
    <w:rsid w:val="00EF0799"/>
    <w:rsid w:val="00EF39A2"/>
    <w:rsid w:val="00EF419F"/>
    <w:rsid w:val="00EF438C"/>
    <w:rsid w:val="00EF55F6"/>
    <w:rsid w:val="00F03C95"/>
    <w:rsid w:val="00F06A88"/>
    <w:rsid w:val="00F0752B"/>
    <w:rsid w:val="00F1056B"/>
    <w:rsid w:val="00F10580"/>
    <w:rsid w:val="00F31CBE"/>
    <w:rsid w:val="00F324E7"/>
    <w:rsid w:val="00F32DC5"/>
    <w:rsid w:val="00F34627"/>
    <w:rsid w:val="00F348CC"/>
    <w:rsid w:val="00F373E0"/>
    <w:rsid w:val="00F45975"/>
    <w:rsid w:val="00F45EEF"/>
    <w:rsid w:val="00F47440"/>
    <w:rsid w:val="00F511B0"/>
    <w:rsid w:val="00F51A9C"/>
    <w:rsid w:val="00F536C6"/>
    <w:rsid w:val="00F54449"/>
    <w:rsid w:val="00F54F15"/>
    <w:rsid w:val="00F60E5E"/>
    <w:rsid w:val="00F61958"/>
    <w:rsid w:val="00F658F9"/>
    <w:rsid w:val="00F67791"/>
    <w:rsid w:val="00F718AD"/>
    <w:rsid w:val="00F7479D"/>
    <w:rsid w:val="00F749A1"/>
    <w:rsid w:val="00F765A6"/>
    <w:rsid w:val="00F76EE1"/>
    <w:rsid w:val="00F80FD4"/>
    <w:rsid w:val="00F826FE"/>
    <w:rsid w:val="00F82B73"/>
    <w:rsid w:val="00F83972"/>
    <w:rsid w:val="00F855E1"/>
    <w:rsid w:val="00F859A3"/>
    <w:rsid w:val="00F91DE0"/>
    <w:rsid w:val="00F92C72"/>
    <w:rsid w:val="00F93B58"/>
    <w:rsid w:val="00F9760C"/>
    <w:rsid w:val="00FA19EF"/>
    <w:rsid w:val="00FA23B7"/>
    <w:rsid w:val="00FA2BE1"/>
    <w:rsid w:val="00FB560D"/>
    <w:rsid w:val="00FB702E"/>
    <w:rsid w:val="00FC2A45"/>
    <w:rsid w:val="00FC40FD"/>
    <w:rsid w:val="00FC75BD"/>
    <w:rsid w:val="00FD2487"/>
    <w:rsid w:val="00FD613F"/>
    <w:rsid w:val="00FD7EA5"/>
    <w:rsid w:val="00FE02E8"/>
    <w:rsid w:val="00FE27C1"/>
    <w:rsid w:val="00FE3FA5"/>
    <w:rsid w:val="00FE6EF4"/>
    <w:rsid w:val="00FE7CD8"/>
    <w:rsid w:val="00FF0EDA"/>
    <w:rsid w:val="00FF2C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6385B3"/>
  <w15:docId w15:val="{CF7B3C67-CF3B-4FFC-95FC-77143449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nl-NL" w:eastAsia="nl-NL" w:bidi="ar-SA"/>
      </w:rPr>
    </w:rPrDefault>
    <w:pPrDefault>
      <w:pPr>
        <w:ind w:left="567" w:hanging="567"/>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F3D62"/>
    <w:rPr>
      <w:noProof/>
      <w:kern w:val="16"/>
      <w:sz w:val="24"/>
      <w:szCs w:val="24"/>
      <w:lang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9F3D62"/>
    <w:pPr>
      <w:widowControl w:val="0"/>
      <w:suppressAutoHyphens/>
    </w:pPr>
    <w:rPr>
      <w:kern w:val="16"/>
      <w:sz w:val="24"/>
      <w:szCs w:val="24"/>
      <w:lang w:eastAsia="zh-CN" w:bidi="hi-IN"/>
    </w:rPr>
  </w:style>
  <w:style w:type="paragraph" w:customStyle="1" w:styleId="Heading">
    <w:name w:val="Heading"/>
    <w:basedOn w:val="Standard"/>
    <w:next w:val="Textbody"/>
    <w:uiPriority w:val="99"/>
    <w:rsid w:val="009F3D62"/>
    <w:pPr>
      <w:keepNext/>
      <w:spacing w:before="240" w:after="120"/>
    </w:pPr>
    <w:rPr>
      <w:rFonts w:ascii="Arial" w:hAnsi="Arial"/>
      <w:sz w:val="28"/>
      <w:szCs w:val="28"/>
    </w:rPr>
  </w:style>
  <w:style w:type="paragraph" w:customStyle="1" w:styleId="Textbody">
    <w:name w:val="Text body"/>
    <w:basedOn w:val="Standard"/>
    <w:uiPriority w:val="99"/>
    <w:rsid w:val="009F3D62"/>
    <w:pPr>
      <w:spacing w:after="120"/>
    </w:pPr>
  </w:style>
  <w:style w:type="paragraph" w:styleId="Lijst">
    <w:name w:val="List"/>
    <w:basedOn w:val="Textbody"/>
    <w:uiPriority w:val="99"/>
    <w:rsid w:val="009F3D62"/>
  </w:style>
  <w:style w:type="paragraph" w:styleId="Bijschrift">
    <w:name w:val="caption"/>
    <w:basedOn w:val="Standard"/>
    <w:uiPriority w:val="99"/>
    <w:qFormat/>
    <w:rsid w:val="009F3D62"/>
    <w:pPr>
      <w:suppressLineNumbers/>
      <w:spacing w:before="120" w:after="120"/>
    </w:pPr>
    <w:rPr>
      <w:i/>
      <w:iCs/>
    </w:rPr>
  </w:style>
  <w:style w:type="paragraph" w:customStyle="1" w:styleId="Index">
    <w:name w:val="Index"/>
    <w:basedOn w:val="Standard"/>
    <w:uiPriority w:val="99"/>
    <w:rsid w:val="009F3D62"/>
    <w:pPr>
      <w:suppressLineNumbers/>
    </w:pPr>
  </w:style>
  <w:style w:type="character" w:customStyle="1" w:styleId="NumberingSymbols">
    <w:name w:val="Numbering Symbols"/>
    <w:uiPriority w:val="99"/>
    <w:rsid w:val="009F3D62"/>
  </w:style>
  <w:style w:type="character" w:customStyle="1" w:styleId="BulletSymbols">
    <w:name w:val="Bullet Symbols"/>
    <w:uiPriority w:val="99"/>
    <w:rsid w:val="009F3D62"/>
    <w:rPr>
      <w:rFonts w:ascii="OpenSymbol" w:hAnsi="OpenSymbol"/>
    </w:rPr>
  </w:style>
  <w:style w:type="paragraph" w:styleId="Ballontekst">
    <w:name w:val="Balloon Text"/>
    <w:basedOn w:val="Standaard"/>
    <w:link w:val="BallontekstChar1"/>
    <w:uiPriority w:val="99"/>
    <w:rsid w:val="009F3D62"/>
    <w:rPr>
      <w:rFonts w:ascii="Tahoma" w:hAnsi="Tahoma"/>
      <w:sz w:val="16"/>
      <w:szCs w:val="14"/>
    </w:rPr>
  </w:style>
  <w:style w:type="character" w:customStyle="1" w:styleId="BallontekstChar1">
    <w:name w:val="Ballontekst Char1"/>
    <w:basedOn w:val="Standaardalinea-lettertype"/>
    <w:link w:val="Ballontekst"/>
    <w:uiPriority w:val="99"/>
    <w:semiHidden/>
    <w:locked/>
    <w:rsid w:val="00FD613F"/>
    <w:rPr>
      <w:rFonts w:cs="Times New Roman"/>
      <w:kern w:val="16"/>
      <w:sz w:val="2"/>
      <w:lang w:eastAsia="zh-CN" w:bidi="hi-IN"/>
    </w:rPr>
  </w:style>
  <w:style w:type="character" w:customStyle="1" w:styleId="BallontekstChar">
    <w:name w:val="Ballontekst Char"/>
    <w:basedOn w:val="Standaardalinea-lettertype"/>
    <w:uiPriority w:val="99"/>
    <w:rsid w:val="009F3D62"/>
    <w:rPr>
      <w:rFonts w:ascii="Tahoma" w:hAnsi="Tahoma" w:cs="Times New Roman"/>
      <w:sz w:val="14"/>
      <w:szCs w:val="14"/>
    </w:rPr>
  </w:style>
  <w:style w:type="paragraph" w:customStyle="1" w:styleId="Geenafstand1">
    <w:name w:val="Geen afstand1"/>
    <w:uiPriority w:val="99"/>
    <w:rsid w:val="009F3D62"/>
    <w:rPr>
      <w:rFonts w:cs="Times New Roman"/>
      <w:color w:val="000000"/>
      <w:kern w:val="16"/>
      <w:sz w:val="20"/>
      <w:szCs w:val="20"/>
    </w:rPr>
  </w:style>
  <w:style w:type="paragraph" w:styleId="Koptekst">
    <w:name w:val="header"/>
    <w:basedOn w:val="Standaard"/>
    <w:link w:val="KoptekstChar1"/>
    <w:uiPriority w:val="99"/>
    <w:rsid w:val="009F3D62"/>
    <w:pPr>
      <w:tabs>
        <w:tab w:val="center" w:pos="4536"/>
        <w:tab w:val="right" w:pos="9072"/>
      </w:tabs>
    </w:pPr>
    <w:rPr>
      <w:szCs w:val="21"/>
    </w:rPr>
  </w:style>
  <w:style w:type="character" w:customStyle="1" w:styleId="KoptekstChar1">
    <w:name w:val="Koptekst Char1"/>
    <w:basedOn w:val="Standaardalinea-lettertype"/>
    <w:link w:val="Koptekst"/>
    <w:uiPriority w:val="99"/>
    <w:semiHidden/>
    <w:locked/>
    <w:rsid w:val="00FD613F"/>
    <w:rPr>
      <w:rFonts w:cs="Times New Roman"/>
      <w:kern w:val="16"/>
      <w:sz w:val="21"/>
      <w:szCs w:val="21"/>
      <w:lang w:eastAsia="zh-CN" w:bidi="hi-IN"/>
    </w:rPr>
  </w:style>
  <w:style w:type="character" w:customStyle="1" w:styleId="KoptekstChar">
    <w:name w:val="Koptekst Char"/>
    <w:basedOn w:val="Standaardalinea-lettertype"/>
    <w:uiPriority w:val="99"/>
    <w:rsid w:val="009F3D62"/>
    <w:rPr>
      <w:rFonts w:cs="Times New Roman"/>
      <w:sz w:val="21"/>
      <w:szCs w:val="21"/>
    </w:rPr>
  </w:style>
  <w:style w:type="paragraph" w:styleId="Voettekst">
    <w:name w:val="footer"/>
    <w:basedOn w:val="Standaard"/>
    <w:link w:val="VoettekstChar1"/>
    <w:uiPriority w:val="99"/>
    <w:rsid w:val="009F3D62"/>
    <w:pPr>
      <w:tabs>
        <w:tab w:val="center" w:pos="4536"/>
        <w:tab w:val="right" w:pos="9072"/>
      </w:tabs>
    </w:pPr>
    <w:rPr>
      <w:szCs w:val="21"/>
    </w:rPr>
  </w:style>
  <w:style w:type="character" w:customStyle="1" w:styleId="VoettekstChar1">
    <w:name w:val="Voettekst Char1"/>
    <w:basedOn w:val="Standaardalinea-lettertype"/>
    <w:link w:val="Voettekst"/>
    <w:uiPriority w:val="99"/>
    <w:semiHidden/>
    <w:locked/>
    <w:rsid w:val="00FD613F"/>
    <w:rPr>
      <w:rFonts w:cs="Times New Roman"/>
      <w:kern w:val="16"/>
      <w:sz w:val="21"/>
      <w:szCs w:val="21"/>
      <w:lang w:eastAsia="zh-CN" w:bidi="hi-IN"/>
    </w:rPr>
  </w:style>
  <w:style w:type="character" w:customStyle="1" w:styleId="VoettekstChar">
    <w:name w:val="Voettekst Char"/>
    <w:basedOn w:val="Standaardalinea-lettertype"/>
    <w:uiPriority w:val="99"/>
    <w:rsid w:val="009F3D62"/>
    <w:rPr>
      <w:rFonts w:cs="Times New Roman"/>
      <w:sz w:val="21"/>
      <w:szCs w:val="21"/>
    </w:rPr>
  </w:style>
  <w:style w:type="character" w:customStyle="1" w:styleId="notereference">
    <w:name w:val="note reference"/>
    <w:uiPriority w:val="99"/>
    <w:semiHidden/>
    <w:rsid w:val="009F3D62"/>
  </w:style>
  <w:style w:type="paragraph" w:customStyle="1" w:styleId="notetext">
    <w:name w:val="note text"/>
    <w:uiPriority w:val="99"/>
    <w:semiHidden/>
    <w:rsid w:val="009F3D62"/>
    <w:pPr>
      <w:widowControl w:val="0"/>
    </w:pPr>
    <w:rPr>
      <w:kern w:val="16"/>
      <w:sz w:val="24"/>
      <w:szCs w:val="24"/>
      <w:lang w:eastAsia="zh-CN" w:bidi="hi-IN"/>
    </w:rPr>
  </w:style>
  <w:style w:type="character" w:customStyle="1" w:styleId="notereference1">
    <w:name w:val="note reference_1"/>
    <w:uiPriority w:val="99"/>
    <w:semiHidden/>
    <w:rsid w:val="009F3D62"/>
  </w:style>
  <w:style w:type="paragraph" w:customStyle="1" w:styleId="notetext1">
    <w:name w:val="note text_1"/>
    <w:uiPriority w:val="99"/>
    <w:semiHidden/>
    <w:rsid w:val="009F3D62"/>
    <w:pPr>
      <w:widowControl w:val="0"/>
    </w:pPr>
    <w:rPr>
      <w:kern w:val="16"/>
      <w:sz w:val="24"/>
      <w:szCs w:val="24"/>
      <w:lang w:eastAsia="zh-CN" w:bidi="hi-IN"/>
    </w:rPr>
  </w:style>
  <w:style w:type="paragraph" w:customStyle="1" w:styleId="Graphics">
    <w:name w:val="Graphics"/>
    <w:uiPriority w:val="99"/>
    <w:rsid w:val="009F3D62"/>
    <w:pPr>
      <w:widowControl w:val="0"/>
    </w:pPr>
    <w:rPr>
      <w:kern w:val="16"/>
      <w:sz w:val="24"/>
      <w:szCs w:val="24"/>
      <w:lang w:eastAsia="zh-CN" w:bidi="hi-IN"/>
    </w:rPr>
  </w:style>
  <w:style w:type="character" w:styleId="Hyperlink">
    <w:name w:val="Hyperlink"/>
    <w:basedOn w:val="Standaardalinea-lettertype"/>
    <w:uiPriority w:val="99"/>
    <w:rsid w:val="009F3D62"/>
    <w:rPr>
      <w:rFonts w:cs="Times New Roman"/>
      <w:color w:val="000080"/>
      <w:u w:val="single"/>
    </w:rPr>
  </w:style>
  <w:style w:type="character" w:styleId="GevolgdeHyperlink">
    <w:name w:val="FollowedHyperlink"/>
    <w:basedOn w:val="Standaardalinea-lettertype"/>
    <w:uiPriority w:val="99"/>
    <w:rsid w:val="009F3D62"/>
    <w:rPr>
      <w:rFonts w:cs="Times New Roman"/>
      <w:color w:val="800080"/>
      <w:u w:val="single"/>
    </w:rPr>
  </w:style>
  <w:style w:type="character" w:styleId="Paginanummer">
    <w:name w:val="page number"/>
    <w:basedOn w:val="Standaardalinea-lettertype"/>
    <w:uiPriority w:val="99"/>
    <w:rsid w:val="00AB5CB3"/>
    <w:rPr>
      <w:rFonts w:cs="Times New Roman"/>
    </w:rPr>
  </w:style>
  <w:style w:type="paragraph" w:styleId="Lijstalinea">
    <w:name w:val="List Paragraph"/>
    <w:basedOn w:val="Standaard"/>
    <w:uiPriority w:val="34"/>
    <w:qFormat/>
    <w:rsid w:val="00E17584"/>
    <w:pPr>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Geenafstand">
    <w:name w:val="No Spacing"/>
    <w:uiPriority w:val="99"/>
    <w:qFormat/>
    <w:rsid w:val="00F45975"/>
    <w:rPr>
      <w:rFonts w:asciiTheme="minorHAnsi" w:eastAsiaTheme="minorHAnsi" w:hAnsiTheme="minorHAnsi" w:cstheme="minorBidi"/>
      <w:lang w:eastAsia="en-US"/>
    </w:rPr>
  </w:style>
  <w:style w:type="table" w:styleId="Tabelraster">
    <w:name w:val="Table Grid"/>
    <w:basedOn w:val="Standaardtabel"/>
    <w:uiPriority w:val="39"/>
    <w:locked/>
    <w:rsid w:val="000755C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7C6BFA"/>
    <w:pPr>
      <w:ind w:left="0" w:firstLine="0"/>
    </w:pPr>
    <w:rPr>
      <w:rFonts w:eastAsiaTheme="minorHAnsi" w:cs="Times New Roman"/>
      <w:noProof w:val="0"/>
      <w:kern w:val="0"/>
      <w:lang w:eastAsia="nl-NL" w:bidi="ar-SA"/>
    </w:rPr>
  </w:style>
  <w:style w:type="character" w:styleId="Onopgelostemelding">
    <w:name w:val="Unresolved Mention"/>
    <w:basedOn w:val="Standaardalinea-lettertype"/>
    <w:uiPriority w:val="99"/>
    <w:semiHidden/>
    <w:unhideWhenUsed/>
    <w:rsid w:val="00355C4A"/>
    <w:rPr>
      <w:color w:val="808080"/>
      <w:shd w:val="clear" w:color="auto" w:fill="E6E6E6"/>
    </w:rPr>
  </w:style>
  <w:style w:type="paragraph" w:customStyle="1" w:styleId="MEEInleiding">
    <w:name w:val="MEE_Inleiding"/>
    <w:basedOn w:val="Standaard"/>
    <w:rsid w:val="00A16503"/>
    <w:pPr>
      <w:spacing w:line="280" w:lineRule="atLeast"/>
      <w:ind w:left="0" w:firstLine="0"/>
    </w:pPr>
    <w:rPr>
      <w:rFonts w:ascii="DIN-Bold" w:eastAsia="Times New Roman" w:hAnsi="DIN-Bold" w:cs="Times New Roman"/>
      <w:noProof w:val="0"/>
      <w:kern w:val="0"/>
      <w:sz w:val="19"/>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09325">
      <w:bodyDiv w:val="1"/>
      <w:marLeft w:val="0"/>
      <w:marRight w:val="0"/>
      <w:marTop w:val="0"/>
      <w:marBottom w:val="0"/>
      <w:divBdr>
        <w:top w:val="none" w:sz="0" w:space="0" w:color="auto"/>
        <w:left w:val="none" w:sz="0" w:space="0" w:color="auto"/>
        <w:bottom w:val="none" w:sz="0" w:space="0" w:color="auto"/>
        <w:right w:val="none" w:sz="0" w:space="0" w:color="auto"/>
      </w:divBdr>
    </w:div>
    <w:div w:id="78068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a.denouden@jouwgemeente.nl" TargetMode="External"/><Relationship Id="rId4" Type="http://schemas.openxmlformats.org/officeDocument/2006/relationships/settings" Target="settings.xml"/><Relationship Id="rId9" Type="http://schemas.openxmlformats.org/officeDocument/2006/relationships/hyperlink" Target="mailto:cverheij1959c@kpnmail.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1E7F-9340-4D48-900B-C45D17BC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794</Words>
  <Characters>4726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Secretariaat: Willie Groenemeijer wnd</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Secretariaat: Willie Groenemeijer wnd</dc:title>
  <dc:subject/>
  <dc:creator>Magda Heijboer</dc:creator>
  <cp:keywords/>
  <dc:description/>
  <cp:lastModifiedBy>Ada den Ouden | Molenlanden</cp:lastModifiedBy>
  <cp:revision>11</cp:revision>
  <cp:lastPrinted>2017-10-31T14:41:00Z</cp:lastPrinted>
  <dcterms:created xsi:type="dcterms:W3CDTF">2019-01-07T13:13:00Z</dcterms:created>
  <dcterms:modified xsi:type="dcterms:W3CDTF">2019-02-20T14:28:00Z</dcterms:modified>
</cp:coreProperties>
</file>